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69F757FA" w:rsidR="00432C2B" w:rsidRDefault="000B31AF" w:rsidP="006B5E38">
      <w:pPr>
        <w:pStyle w:val="Subtitle"/>
        <w:rPr>
          <w:sz w:val="22"/>
          <w:szCs w:val="22"/>
        </w:rPr>
      </w:pPr>
      <w:r>
        <w:rPr>
          <w:sz w:val="22"/>
          <w:szCs w:val="22"/>
        </w:rPr>
        <w:t>May</w:t>
      </w:r>
      <w:r w:rsidR="008B6BAF">
        <w:rPr>
          <w:sz w:val="22"/>
          <w:szCs w:val="22"/>
        </w:rPr>
        <w:t xml:space="preserve"> 2</w:t>
      </w:r>
      <w:r>
        <w:rPr>
          <w:sz w:val="22"/>
          <w:szCs w:val="22"/>
        </w:rPr>
        <w:t>7</w:t>
      </w:r>
      <w:r w:rsidR="004D4EAD" w:rsidRPr="00F2755A">
        <w:rPr>
          <w:sz w:val="22"/>
          <w:szCs w:val="22"/>
        </w:rPr>
        <w:t xml:space="preserve">, </w:t>
      </w:r>
      <w:proofErr w:type="gramStart"/>
      <w:r w:rsidR="004E2835" w:rsidRPr="00F2755A">
        <w:rPr>
          <w:sz w:val="22"/>
          <w:szCs w:val="22"/>
        </w:rPr>
        <w:t>202</w:t>
      </w:r>
      <w:r w:rsidR="0011713B">
        <w:rPr>
          <w:sz w:val="22"/>
          <w:szCs w:val="22"/>
        </w:rPr>
        <w:t>5</w:t>
      </w:r>
      <w:proofErr w:type="gramEnd"/>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7728"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4mm" from="0,6.75pt" to="612pt,6.75pt" w14:anchorId="47AA5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5A9E99FB" w:rsidR="007D5335" w:rsidRPr="00703BDF" w:rsidRDefault="007D5335" w:rsidP="463AEE6D">
      <w:pPr>
        <w:widowControl w:val="0"/>
        <w:ind w:left="720"/>
        <w:rPr>
          <w:sz w:val="22"/>
          <w:szCs w:val="22"/>
        </w:rPr>
      </w:pPr>
      <w:r w:rsidRPr="463AEE6D">
        <w:rPr>
          <w:rFonts w:eastAsia="Calibri"/>
          <w:sz w:val="22"/>
          <w:szCs w:val="22"/>
        </w:rPr>
        <w:t xml:space="preserve">Planning Commission: </w:t>
      </w:r>
      <w:r w:rsidR="00C77B3B" w:rsidRPr="463AEE6D">
        <w:rPr>
          <w:sz w:val="22"/>
          <w:szCs w:val="22"/>
        </w:rPr>
        <w:t>Bob Stancer</w:t>
      </w:r>
      <w:r w:rsidR="00DB62C5" w:rsidRPr="463AEE6D">
        <w:rPr>
          <w:sz w:val="22"/>
          <w:szCs w:val="22"/>
        </w:rPr>
        <w:t>,</w:t>
      </w:r>
      <w:r w:rsidR="009D673B" w:rsidRPr="463AEE6D">
        <w:rPr>
          <w:sz w:val="22"/>
          <w:szCs w:val="22"/>
        </w:rPr>
        <w:t xml:space="preserve"> </w:t>
      </w:r>
      <w:r w:rsidR="5F80B85D" w:rsidRPr="463AEE6D">
        <w:rPr>
          <w:sz w:val="22"/>
          <w:szCs w:val="22"/>
        </w:rPr>
        <w:t xml:space="preserve">Gary Oster, Don, Reierson, </w:t>
      </w:r>
      <w:r w:rsidR="009D673B" w:rsidRPr="463AEE6D">
        <w:rPr>
          <w:sz w:val="22"/>
          <w:szCs w:val="22"/>
        </w:rPr>
        <w:t>Fred Strohmeier</w:t>
      </w:r>
      <w:r w:rsidR="652295D8" w:rsidRPr="463AEE6D">
        <w:rPr>
          <w:sz w:val="22"/>
          <w:szCs w:val="22"/>
        </w:rPr>
        <w:t xml:space="preserve"> and </w:t>
      </w:r>
      <w:r w:rsidR="009D673B" w:rsidRPr="463AEE6D">
        <w:rPr>
          <w:sz w:val="22"/>
          <w:szCs w:val="22"/>
        </w:rPr>
        <w:t>Mike Milbrath</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604DA5DE" w14:textId="77777777" w:rsidR="00074BF7" w:rsidRDefault="007D5335" w:rsidP="00074BF7">
      <w:pPr>
        <w:widowControl w:val="0"/>
        <w:ind w:left="720"/>
        <w:rPr>
          <w:sz w:val="22"/>
          <w:szCs w:val="22"/>
        </w:rPr>
      </w:pPr>
      <w:r w:rsidRPr="463AEE6D">
        <w:rPr>
          <w:sz w:val="22"/>
          <w:szCs w:val="22"/>
        </w:rPr>
        <w:t>City Council:</w:t>
      </w:r>
      <w:r w:rsidR="0011713B" w:rsidRPr="463AEE6D">
        <w:rPr>
          <w:sz w:val="22"/>
          <w:szCs w:val="22"/>
        </w:rPr>
        <w:t xml:space="preserve"> </w:t>
      </w:r>
      <w:r w:rsidR="000B31AF">
        <w:rPr>
          <w:sz w:val="22"/>
          <w:szCs w:val="22"/>
        </w:rPr>
        <w:t>Gary Staples, Mayor</w:t>
      </w:r>
    </w:p>
    <w:p w14:paraId="4B510D66" w14:textId="593BA59F" w:rsidR="1A7D9247" w:rsidRPr="000E1B6D" w:rsidRDefault="00DF0FD4" w:rsidP="00074BF7">
      <w:pPr>
        <w:widowControl w:val="0"/>
        <w:ind w:left="720"/>
        <w:rPr>
          <w:sz w:val="22"/>
          <w:szCs w:val="22"/>
        </w:rPr>
      </w:pPr>
      <w:r>
        <w:rPr>
          <w:sz w:val="22"/>
          <w:szCs w:val="22"/>
        </w:rPr>
        <w:t xml:space="preserve"> </w:t>
      </w:r>
      <w:r w:rsidR="1A7D9247" w:rsidRPr="000E1B6D">
        <w:rPr>
          <w:sz w:val="22"/>
          <w:szCs w:val="22"/>
        </w:rPr>
        <w:t xml:space="preserve"> </w:t>
      </w:r>
    </w:p>
    <w:p w14:paraId="2EEEA60A" w14:textId="77777777" w:rsidR="00482225" w:rsidRPr="000E1B6D" w:rsidRDefault="00F16677" w:rsidP="00F16677">
      <w:pPr>
        <w:numPr>
          <w:ilvl w:val="0"/>
          <w:numId w:val="3"/>
        </w:numPr>
        <w:suppressAutoHyphens w:val="0"/>
        <w:rPr>
          <w:b/>
          <w:bCs/>
          <w:sz w:val="22"/>
          <w:szCs w:val="22"/>
          <w:u w:val="single"/>
        </w:rPr>
      </w:pPr>
      <w:r w:rsidRPr="000E1B6D">
        <w:rPr>
          <w:b/>
          <w:bCs/>
          <w:sz w:val="22"/>
          <w:szCs w:val="22"/>
          <w:u w:val="single"/>
        </w:rPr>
        <w:t xml:space="preserve">Public Hearings: </w:t>
      </w:r>
    </w:p>
    <w:p w14:paraId="1464981D" w14:textId="6A153652" w:rsidR="002F6D58" w:rsidRPr="007C3EB8" w:rsidRDefault="00074BF7" w:rsidP="001C3948">
      <w:pPr>
        <w:numPr>
          <w:ilvl w:val="1"/>
          <w:numId w:val="3"/>
        </w:numPr>
        <w:suppressAutoHyphens w:val="0"/>
        <w:rPr>
          <w:sz w:val="22"/>
          <w:szCs w:val="22"/>
        </w:rPr>
      </w:pPr>
      <w:r>
        <w:rPr>
          <w:b/>
          <w:bCs/>
          <w:sz w:val="22"/>
          <w:szCs w:val="22"/>
        </w:rPr>
        <w:t xml:space="preserve">Variance </w:t>
      </w:r>
      <w:r w:rsidR="00DE7EFE">
        <w:rPr>
          <w:b/>
          <w:bCs/>
          <w:sz w:val="22"/>
          <w:szCs w:val="22"/>
        </w:rPr>
        <w:t>A</w:t>
      </w:r>
      <w:r>
        <w:rPr>
          <w:b/>
          <w:bCs/>
          <w:sz w:val="22"/>
          <w:szCs w:val="22"/>
        </w:rPr>
        <w:t xml:space="preserve">pplication 09-25 </w:t>
      </w:r>
      <w:r w:rsidR="00196273">
        <w:rPr>
          <w:sz w:val="22"/>
          <w:szCs w:val="22"/>
        </w:rPr>
        <w:t>f</w:t>
      </w:r>
      <w:r w:rsidRPr="00074BF7">
        <w:rPr>
          <w:sz w:val="22"/>
          <w:szCs w:val="22"/>
        </w:rPr>
        <w:t>or the construction of an accessory structure/shed</w:t>
      </w:r>
      <w:r w:rsidR="005D66D1" w:rsidRPr="00074BF7">
        <w:rPr>
          <w:sz w:val="22"/>
          <w:szCs w:val="22"/>
        </w:rPr>
        <w:t xml:space="preserve"> </w:t>
      </w:r>
      <w:r w:rsidR="00CB6C4E">
        <w:rPr>
          <w:sz w:val="22"/>
          <w:szCs w:val="22"/>
        </w:rPr>
        <w:t>under</w:t>
      </w:r>
      <w:r w:rsidR="00C12B1C">
        <w:rPr>
          <w:sz w:val="22"/>
          <w:szCs w:val="22"/>
        </w:rPr>
        <w:t xml:space="preserve"> an existing structure not meeting OHW setbacks within the Shoreland Residential (SR) </w:t>
      </w:r>
      <w:r w:rsidR="00264590">
        <w:rPr>
          <w:sz w:val="22"/>
          <w:szCs w:val="22"/>
        </w:rPr>
        <w:t xml:space="preserve">land use district. The subject </w:t>
      </w:r>
      <w:r w:rsidR="008546A0" w:rsidRPr="007C3EB8">
        <w:rPr>
          <w:sz w:val="22"/>
          <w:szCs w:val="22"/>
        </w:rPr>
        <w:t>p</w:t>
      </w:r>
      <w:r w:rsidR="00264590" w:rsidRPr="007C3EB8">
        <w:rPr>
          <w:sz w:val="22"/>
          <w:szCs w:val="22"/>
        </w:rPr>
        <w:t>r</w:t>
      </w:r>
      <w:r w:rsidR="008546A0" w:rsidRPr="007C3EB8">
        <w:rPr>
          <w:sz w:val="22"/>
          <w:szCs w:val="22"/>
        </w:rPr>
        <w:t>o</w:t>
      </w:r>
      <w:r w:rsidR="00264590" w:rsidRPr="007C3EB8">
        <w:rPr>
          <w:sz w:val="22"/>
          <w:szCs w:val="22"/>
        </w:rPr>
        <w:t>perty is located at 16887</w:t>
      </w:r>
      <w:r w:rsidR="008546A0" w:rsidRPr="007C3EB8">
        <w:rPr>
          <w:sz w:val="22"/>
          <w:szCs w:val="22"/>
        </w:rPr>
        <w:t xml:space="preserve"> N Eagle</w:t>
      </w:r>
      <w:r w:rsidR="00EF7ED7" w:rsidRPr="007C3EB8">
        <w:rPr>
          <w:sz w:val="22"/>
          <w:szCs w:val="22"/>
        </w:rPr>
        <w:t xml:space="preserve"> Lake Road</w:t>
      </w:r>
      <w:r w:rsidR="008D067B" w:rsidRPr="007C3EB8">
        <w:rPr>
          <w:sz w:val="22"/>
          <w:szCs w:val="22"/>
        </w:rPr>
        <w:t>: PIN 22240600. Applicant/ Owner: Mi</w:t>
      </w:r>
      <w:r w:rsidR="008B7831" w:rsidRPr="007C3EB8">
        <w:rPr>
          <w:sz w:val="22"/>
          <w:szCs w:val="22"/>
        </w:rPr>
        <w:t>c</w:t>
      </w:r>
      <w:r w:rsidR="008D067B" w:rsidRPr="007C3EB8">
        <w:rPr>
          <w:sz w:val="22"/>
          <w:szCs w:val="22"/>
        </w:rPr>
        <w:t>hael &amp; Mary Milbrath</w:t>
      </w:r>
      <w:r w:rsidR="00863F05" w:rsidRPr="007C3EB8">
        <w:rPr>
          <w:sz w:val="22"/>
          <w:szCs w:val="22"/>
        </w:rPr>
        <w:t>.</w:t>
      </w:r>
    </w:p>
    <w:p w14:paraId="722C5923" w14:textId="710B317D" w:rsidR="003D57A1" w:rsidRPr="007C3EB8" w:rsidRDefault="003D57A1" w:rsidP="00157AC6">
      <w:pPr>
        <w:suppressAutoHyphens w:val="0"/>
        <w:ind w:left="720"/>
        <w:rPr>
          <w:sz w:val="22"/>
          <w:szCs w:val="22"/>
        </w:rPr>
      </w:pPr>
    </w:p>
    <w:p w14:paraId="2C072B33" w14:textId="4F3CE105" w:rsidR="00C24CD0" w:rsidRPr="007C3EB8" w:rsidRDefault="00157AC6" w:rsidP="00157AC6">
      <w:pPr>
        <w:suppressAutoHyphens w:val="0"/>
        <w:ind w:left="720"/>
        <w:rPr>
          <w:b/>
          <w:bCs/>
          <w:sz w:val="22"/>
          <w:szCs w:val="22"/>
        </w:rPr>
      </w:pPr>
      <w:r w:rsidRPr="007C3EB8">
        <w:rPr>
          <w:b/>
          <w:bCs/>
          <w:sz w:val="22"/>
          <w:szCs w:val="22"/>
        </w:rPr>
        <w:t xml:space="preserve">MOTION MADE BY MR. </w:t>
      </w:r>
      <w:r w:rsidR="009D7659" w:rsidRPr="007C3EB8">
        <w:rPr>
          <w:b/>
          <w:bCs/>
          <w:sz w:val="22"/>
          <w:szCs w:val="22"/>
        </w:rPr>
        <w:t xml:space="preserve">STROHMEIER </w:t>
      </w:r>
      <w:r w:rsidR="00131931" w:rsidRPr="007C3EB8">
        <w:rPr>
          <w:b/>
          <w:bCs/>
          <w:sz w:val="22"/>
          <w:szCs w:val="22"/>
        </w:rPr>
        <w:t xml:space="preserve">AND SECONDED BY MR. </w:t>
      </w:r>
      <w:r w:rsidR="00DE7EFE" w:rsidRPr="007C3EB8">
        <w:rPr>
          <w:b/>
          <w:bCs/>
          <w:sz w:val="22"/>
          <w:szCs w:val="22"/>
        </w:rPr>
        <w:t>REIERSON</w:t>
      </w:r>
      <w:r w:rsidR="00763FCC" w:rsidRPr="007C3EB8">
        <w:rPr>
          <w:b/>
          <w:bCs/>
          <w:sz w:val="22"/>
          <w:szCs w:val="22"/>
        </w:rPr>
        <w:t xml:space="preserve"> TO APPROVE</w:t>
      </w:r>
      <w:r w:rsidR="00D27437" w:rsidRPr="007C3EB8">
        <w:rPr>
          <w:b/>
          <w:bCs/>
          <w:sz w:val="22"/>
          <w:szCs w:val="22"/>
        </w:rPr>
        <w:t xml:space="preserve"> </w:t>
      </w:r>
      <w:r w:rsidR="00B160BC" w:rsidRPr="007C3EB8">
        <w:rPr>
          <w:b/>
          <w:bCs/>
          <w:sz w:val="22"/>
          <w:szCs w:val="22"/>
        </w:rPr>
        <w:t>VARIANCE 09-25</w:t>
      </w:r>
      <w:r w:rsidR="00205322" w:rsidRPr="007C3EB8">
        <w:rPr>
          <w:b/>
          <w:bCs/>
          <w:sz w:val="22"/>
          <w:szCs w:val="22"/>
        </w:rPr>
        <w:t xml:space="preserve"> WITH 1</w:t>
      </w:r>
      <w:r w:rsidR="00B160BC" w:rsidRPr="007C3EB8">
        <w:rPr>
          <w:b/>
          <w:bCs/>
          <w:sz w:val="22"/>
          <w:szCs w:val="22"/>
        </w:rPr>
        <w:t>3</w:t>
      </w:r>
      <w:r w:rsidR="00205322" w:rsidRPr="007C3EB8">
        <w:rPr>
          <w:b/>
          <w:bCs/>
          <w:sz w:val="22"/>
          <w:szCs w:val="22"/>
        </w:rPr>
        <w:t xml:space="preserve"> (</w:t>
      </w:r>
      <w:r w:rsidR="00B160BC" w:rsidRPr="007C3EB8">
        <w:rPr>
          <w:b/>
          <w:bCs/>
          <w:sz w:val="22"/>
          <w:szCs w:val="22"/>
        </w:rPr>
        <w:t>THIRTEEN</w:t>
      </w:r>
      <w:r w:rsidR="00205322" w:rsidRPr="007C3EB8">
        <w:rPr>
          <w:b/>
          <w:bCs/>
          <w:sz w:val="22"/>
          <w:szCs w:val="22"/>
        </w:rPr>
        <w:t>) FINDING</w:t>
      </w:r>
      <w:r w:rsidR="00C812DA" w:rsidRPr="007C3EB8">
        <w:rPr>
          <w:b/>
          <w:bCs/>
          <w:sz w:val="22"/>
          <w:szCs w:val="22"/>
        </w:rPr>
        <w:t>S OF FACT</w:t>
      </w:r>
      <w:r w:rsidR="00CF079A" w:rsidRPr="007C3EB8">
        <w:rPr>
          <w:b/>
          <w:bCs/>
          <w:sz w:val="22"/>
          <w:szCs w:val="22"/>
        </w:rPr>
        <w:t xml:space="preserve"> AND </w:t>
      </w:r>
      <w:r w:rsidR="007755B2" w:rsidRPr="007C3EB8">
        <w:rPr>
          <w:b/>
          <w:bCs/>
          <w:sz w:val="22"/>
          <w:szCs w:val="22"/>
        </w:rPr>
        <w:t>1</w:t>
      </w:r>
      <w:r w:rsidR="00CF079A" w:rsidRPr="007C3EB8">
        <w:rPr>
          <w:b/>
          <w:bCs/>
          <w:sz w:val="22"/>
          <w:szCs w:val="22"/>
        </w:rPr>
        <w:t xml:space="preserve"> (</w:t>
      </w:r>
      <w:r w:rsidR="00B160BC" w:rsidRPr="007C3EB8">
        <w:rPr>
          <w:b/>
          <w:bCs/>
          <w:sz w:val="22"/>
          <w:szCs w:val="22"/>
        </w:rPr>
        <w:t>ONE</w:t>
      </w:r>
      <w:r w:rsidR="00CF079A" w:rsidRPr="007C3EB8">
        <w:rPr>
          <w:b/>
          <w:bCs/>
          <w:sz w:val="22"/>
          <w:szCs w:val="22"/>
        </w:rPr>
        <w:t xml:space="preserve">) CONDITION </w:t>
      </w:r>
      <w:r w:rsidR="00C24CD0" w:rsidRPr="007C3EB8">
        <w:rPr>
          <w:b/>
          <w:bCs/>
          <w:sz w:val="22"/>
          <w:szCs w:val="22"/>
        </w:rPr>
        <w:t>AS DISCUSSED:</w:t>
      </w:r>
    </w:p>
    <w:p w14:paraId="791D0F78" w14:textId="77777777" w:rsidR="002460CE" w:rsidRPr="007C3EB8" w:rsidRDefault="002460CE" w:rsidP="00157AC6">
      <w:pPr>
        <w:suppressAutoHyphens w:val="0"/>
        <w:ind w:left="720"/>
        <w:rPr>
          <w:b/>
          <w:bCs/>
          <w:sz w:val="22"/>
          <w:szCs w:val="22"/>
        </w:rPr>
      </w:pPr>
    </w:p>
    <w:p w14:paraId="563A36F8" w14:textId="77777777" w:rsidR="001E778F" w:rsidRPr="007C3EB8" w:rsidRDefault="001E778F" w:rsidP="001E778F">
      <w:pPr>
        <w:pStyle w:val="NoSpacing"/>
      </w:pPr>
      <w:r w:rsidRPr="007C3EB8">
        <w:t xml:space="preserve">Findings of Fact: </w:t>
      </w:r>
    </w:p>
    <w:p w14:paraId="125BA994"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subject property is located at 16887 North Eagle Lake Road and is zoned “Shoreland Residential” (Eagle Lake - Recreational Development). </w:t>
      </w:r>
    </w:p>
    <w:p w14:paraId="6185524E"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The subject property contains a legal existing non-conforming two-story dwelling with loft located approximately 70’ from the OHW where 100’ is required.</w:t>
      </w:r>
    </w:p>
    <w:p w14:paraId="52B3555F"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request is to construct a 12’ x 12’ enclosed storage accessory structure under an existing </w:t>
      </w:r>
      <w:proofErr w:type="gramStart"/>
      <w:r w:rsidRPr="007C3EB8">
        <w:rPr>
          <w:sz w:val="22"/>
          <w:szCs w:val="22"/>
        </w:rPr>
        <w:t>three season</w:t>
      </w:r>
      <w:proofErr w:type="gramEnd"/>
      <w:r w:rsidRPr="007C3EB8">
        <w:rPr>
          <w:sz w:val="22"/>
          <w:szCs w:val="22"/>
        </w:rPr>
        <w:t xml:space="preserve"> porch approximately 75’ from the OHW where 100’ is required. </w:t>
      </w:r>
    </w:p>
    <w:p w14:paraId="44DF11F3"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proposed structure contains no livable space and will not be accessible from the dwelling. </w:t>
      </w:r>
    </w:p>
    <w:p w14:paraId="3CC07B75"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variance request includes no impervious surface coverage increase. </w:t>
      </w:r>
    </w:p>
    <w:p w14:paraId="3F4D0BB9"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The proposed project does not include an increase in bedrooms.</w:t>
      </w:r>
    </w:p>
    <w:p w14:paraId="09C79858"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subject property contains a limited building envelope.  </w:t>
      </w:r>
    </w:p>
    <w:p w14:paraId="492C1D2B"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The DNR has been notified of the request. </w:t>
      </w:r>
    </w:p>
    <w:p w14:paraId="3C67D31D"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Will granting the variance put property to use in a reasonable manner not permitted by the zoning ordinance? </w:t>
      </w:r>
    </w:p>
    <w:p w14:paraId="761AC6DD" w14:textId="77777777" w:rsidR="001E778F" w:rsidRPr="007C3EB8" w:rsidRDefault="001E778F" w:rsidP="001E778F">
      <w:pPr>
        <w:numPr>
          <w:ilvl w:val="1"/>
          <w:numId w:val="4"/>
        </w:numPr>
        <w:suppressAutoHyphens w:val="0"/>
        <w:autoSpaceDE w:val="0"/>
        <w:autoSpaceDN w:val="0"/>
        <w:adjustRightInd w:val="0"/>
        <w:ind w:left="1440"/>
        <w:jc w:val="both"/>
        <w:rPr>
          <w:sz w:val="22"/>
          <w:szCs w:val="22"/>
        </w:rPr>
      </w:pPr>
      <w:r w:rsidRPr="007C3EB8">
        <w:rPr>
          <w:sz w:val="22"/>
          <w:szCs w:val="22"/>
        </w:rPr>
        <w:t xml:space="preserve">Yes, the applicant is proposing to continue the use of the property as a </w:t>
      </w:r>
      <w:proofErr w:type="gramStart"/>
      <w:r w:rsidRPr="007C3EB8">
        <w:rPr>
          <w:sz w:val="22"/>
          <w:szCs w:val="22"/>
        </w:rPr>
        <w:t>single family</w:t>
      </w:r>
      <w:proofErr w:type="gramEnd"/>
      <w:r w:rsidRPr="007C3EB8">
        <w:rPr>
          <w:sz w:val="22"/>
          <w:szCs w:val="22"/>
        </w:rPr>
        <w:t xml:space="preserve"> residential dwelling and the proposed accessory structure is a logical use of existing impervious coverage. </w:t>
      </w:r>
    </w:p>
    <w:p w14:paraId="7C4C097D"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Does the property have unique circumstances that were not created by the landowner?</w:t>
      </w:r>
    </w:p>
    <w:p w14:paraId="0C14EE55" w14:textId="77777777" w:rsidR="001E778F" w:rsidRPr="007C3EB8" w:rsidRDefault="001E778F" w:rsidP="001E778F">
      <w:pPr>
        <w:numPr>
          <w:ilvl w:val="1"/>
          <w:numId w:val="4"/>
        </w:numPr>
        <w:suppressAutoHyphens w:val="0"/>
        <w:autoSpaceDE w:val="0"/>
        <w:autoSpaceDN w:val="0"/>
        <w:adjustRightInd w:val="0"/>
        <w:ind w:left="1440"/>
        <w:jc w:val="both"/>
        <w:rPr>
          <w:sz w:val="22"/>
          <w:szCs w:val="22"/>
        </w:rPr>
      </w:pPr>
      <w:r w:rsidRPr="007C3EB8">
        <w:rPr>
          <w:sz w:val="22"/>
          <w:szCs w:val="22"/>
        </w:rPr>
        <w:t xml:space="preserve">Yes, the property was legally developed with a 75’ OHW setback. Setbacks were changed to 100’ making the existing structure a legal existing non-conformity. The proposed structure will not encroach any further on the OHW and will not increase impervious surface coverage. </w:t>
      </w:r>
    </w:p>
    <w:p w14:paraId="1A07F857"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If the variance is granted, will the essential character of the locality remain consistent?</w:t>
      </w:r>
    </w:p>
    <w:p w14:paraId="3ECEE3B1" w14:textId="77777777" w:rsidR="001E778F" w:rsidRPr="007C3EB8" w:rsidRDefault="001E778F" w:rsidP="001E778F">
      <w:pPr>
        <w:numPr>
          <w:ilvl w:val="1"/>
          <w:numId w:val="4"/>
        </w:numPr>
        <w:suppressAutoHyphens w:val="0"/>
        <w:autoSpaceDE w:val="0"/>
        <w:autoSpaceDN w:val="0"/>
        <w:adjustRightInd w:val="0"/>
        <w:ind w:left="1440"/>
        <w:jc w:val="both"/>
        <w:rPr>
          <w:sz w:val="22"/>
          <w:szCs w:val="22"/>
        </w:rPr>
      </w:pPr>
      <w:r w:rsidRPr="007C3EB8">
        <w:rPr>
          <w:sz w:val="22"/>
          <w:szCs w:val="22"/>
        </w:rPr>
        <w:t xml:space="preserve">Yes, constructing the addition will not alter the essential character of the neighborhood.  The improvement will be visible from the </w:t>
      </w:r>
      <w:proofErr w:type="gramStart"/>
      <w:r w:rsidRPr="007C3EB8">
        <w:rPr>
          <w:sz w:val="22"/>
          <w:szCs w:val="22"/>
        </w:rPr>
        <w:t>lake,</w:t>
      </w:r>
      <w:proofErr w:type="gramEnd"/>
      <w:r w:rsidRPr="007C3EB8">
        <w:rPr>
          <w:sz w:val="22"/>
          <w:szCs w:val="22"/>
        </w:rPr>
        <w:t xml:space="preserve"> however the proposed placement of the accessory structure would create minimal visual impacts. </w:t>
      </w:r>
    </w:p>
    <w:p w14:paraId="2201DF16"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 xml:space="preserve">Will the variance, if granted, be consistent with the comprehensive plan and be in harmony with the purpose and intent of the City of Fifty Lakes ordinances?  </w:t>
      </w:r>
    </w:p>
    <w:p w14:paraId="3CD8040B" w14:textId="77777777" w:rsidR="001E778F" w:rsidRPr="007C3EB8" w:rsidRDefault="001E778F" w:rsidP="001E778F">
      <w:pPr>
        <w:numPr>
          <w:ilvl w:val="1"/>
          <w:numId w:val="4"/>
        </w:numPr>
        <w:suppressAutoHyphens w:val="0"/>
        <w:autoSpaceDE w:val="0"/>
        <w:autoSpaceDN w:val="0"/>
        <w:adjustRightInd w:val="0"/>
        <w:ind w:left="1440"/>
        <w:jc w:val="both"/>
        <w:rPr>
          <w:sz w:val="22"/>
          <w:szCs w:val="22"/>
        </w:rPr>
      </w:pPr>
      <w:r w:rsidRPr="007C3EB8">
        <w:rPr>
          <w:sz w:val="22"/>
          <w:szCs w:val="22"/>
        </w:rPr>
        <w:t>Yes, the request, with conditions, is consistent with the purpose and intent of the zoning ordinance and the following goal in the comprehensive plan, “To preserve the natural character and environmental quality of the lakeshore and still allow reasonable use for property owners and the public.”</w:t>
      </w:r>
    </w:p>
    <w:p w14:paraId="461FE48D" w14:textId="77777777" w:rsidR="001E778F" w:rsidRPr="007C3EB8" w:rsidRDefault="001E778F" w:rsidP="001E778F">
      <w:pPr>
        <w:numPr>
          <w:ilvl w:val="0"/>
          <w:numId w:val="4"/>
        </w:numPr>
        <w:tabs>
          <w:tab w:val="clear" w:pos="1080"/>
          <w:tab w:val="num" w:pos="720"/>
        </w:tabs>
        <w:suppressAutoHyphens w:val="0"/>
        <w:autoSpaceDE w:val="0"/>
        <w:autoSpaceDN w:val="0"/>
        <w:adjustRightInd w:val="0"/>
        <w:ind w:left="720"/>
        <w:jc w:val="both"/>
        <w:rPr>
          <w:sz w:val="22"/>
          <w:szCs w:val="22"/>
        </w:rPr>
      </w:pPr>
      <w:r w:rsidRPr="007C3EB8">
        <w:rPr>
          <w:sz w:val="22"/>
          <w:szCs w:val="22"/>
        </w:rPr>
        <w:t>Has the variance request been made based on reasons other than economic considerations alone?</w:t>
      </w:r>
    </w:p>
    <w:p w14:paraId="508FC4CC" w14:textId="77777777" w:rsidR="001E778F" w:rsidRPr="007C3EB8" w:rsidRDefault="001E778F" w:rsidP="001E778F">
      <w:pPr>
        <w:numPr>
          <w:ilvl w:val="1"/>
          <w:numId w:val="4"/>
        </w:numPr>
        <w:suppressAutoHyphens w:val="0"/>
        <w:autoSpaceDE w:val="0"/>
        <w:autoSpaceDN w:val="0"/>
        <w:adjustRightInd w:val="0"/>
        <w:ind w:left="1440"/>
        <w:jc w:val="both"/>
        <w:rPr>
          <w:sz w:val="22"/>
          <w:szCs w:val="22"/>
        </w:rPr>
      </w:pPr>
      <w:r w:rsidRPr="007C3EB8">
        <w:rPr>
          <w:sz w:val="22"/>
          <w:szCs w:val="22"/>
        </w:rPr>
        <w:lastRenderedPageBreak/>
        <w:t xml:space="preserve">Yes, the request has been made on factors other than economic considerations. </w:t>
      </w:r>
    </w:p>
    <w:p w14:paraId="367D9C34" w14:textId="77777777" w:rsidR="001E778F" w:rsidRPr="007C3EB8" w:rsidRDefault="001E778F" w:rsidP="001E778F">
      <w:pPr>
        <w:pStyle w:val="NoSpacing"/>
      </w:pPr>
    </w:p>
    <w:p w14:paraId="0BDE456B" w14:textId="77777777" w:rsidR="001E778F" w:rsidRPr="007C3EB8" w:rsidRDefault="001E778F" w:rsidP="001E778F">
      <w:pPr>
        <w:pStyle w:val="NoSpacing"/>
      </w:pPr>
      <w:r w:rsidRPr="007C3EB8">
        <w:t>Conditions of Approval:</w:t>
      </w:r>
    </w:p>
    <w:p w14:paraId="6919DB22" w14:textId="77777777" w:rsidR="001E778F" w:rsidRPr="007C3EB8" w:rsidRDefault="001E778F" w:rsidP="001E778F">
      <w:pPr>
        <w:pStyle w:val="NoSpacing"/>
        <w:numPr>
          <w:ilvl w:val="0"/>
          <w:numId w:val="7"/>
        </w:numPr>
        <w:suppressAutoHyphens w:val="0"/>
      </w:pPr>
      <w:r w:rsidRPr="007C3EB8">
        <w:rPr>
          <w:rFonts w:eastAsia="Times New Roman"/>
        </w:rPr>
        <w:t>All construction shall be in substantial conformance with the presented plan as shown.   Deviations from the presented plan will require modified approval by the Planning Commission.</w:t>
      </w:r>
    </w:p>
    <w:p w14:paraId="5D85BB90" w14:textId="77777777" w:rsidR="00D55364" w:rsidRPr="007C3EB8" w:rsidRDefault="00D55364" w:rsidP="00B17E93">
      <w:pPr>
        <w:suppressAutoHyphens w:val="0"/>
        <w:rPr>
          <w:sz w:val="22"/>
          <w:szCs w:val="22"/>
        </w:rPr>
      </w:pPr>
    </w:p>
    <w:p w14:paraId="17ADF45B" w14:textId="2D253837" w:rsidR="009935F7" w:rsidRPr="007C3EB8" w:rsidRDefault="009935F7" w:rsidP="002E3FFA">
      <w:pPr>
        <w:suppressAutoHyphens w:val="0"/>
        <w:ind w:left="720"/>
        <w:rPr>
          <w:sz w:val="22"/>
          <w:szCs w:val="22"/>
        </w:rPr>
      </w:pPr>
      <w:r w:rsidRPr="007C3EB8">
        <w:rPr>
          <w:sz w:val="22"/>
          <w:szCs w:val="22"/>
        </w:rPr>
        <w:t>When polled: Mr. Stancer, aye; Mr. Reierson, aye; Mr. Strohmeier, aye; Mr. Oster, aye. Motion carried.</w:t>
      </w:r>
      <w:r w:rsidR="002E3FFA" w:rsidRPr="007C3EB8">
        <w:rPr>
          <w:sz w:val="22"/>
          <w:szCs w:val="22"/>
        </w:rPr>
        <w:t xml:space="preserve"> </w:t>
      </w:r>
      <w:r w:rsidR="001E778F" w:rsidRPr="007C3EB8">
        <w:rPr>
          <w:sz w:val="22"/>
          <w:szCs w:val="22"/>
        </w:rPr>
        <w:t xml:space="preserve">(Mr. Milbrath, abstained) </w:t>
      </w:r>
    </w:p>
    <w:p w14:paraId="4BBA1483" w14:textId="2C3CC014" w:rsidR="00157AC6" w:rsidRPr="007C3EB8" w:rsidRDefault="00157AC6" w:rsidP="00157AC6">
      <w:pPr>
        <w:suppressAutoHyphens w:val="0"/>
        <w:ind w:left="720"/>
        <w:rPr>
          <w:sz w:val="22"/>
          <w:szCs w:val="22"/>
        </w:rPr>
      </w:pPr>
    </w:p>
    <w:p w14:paraId="39AF0604" w14:textId="77777777" w:rsidR="00E715F3" w:rsidRPr="007C3EB8" w:rsidRDefault="00E715F3" w:rsidP="00157AC6">
      <w:pPr>
        <w:suppressAutoHyphens w:val="0"/>
        <w:ind w:left="720"/>
        <w:rPr>
          <w:sz w:val="22"/>
          <w:szCs w:val="22"/>
        </w:rPr>
      </w:pPr>
    </w:p>
    <w:p w14:paraId="196CA170" w14:textId="51295856" w:rsidR="006834BD" w:rsidRPr="007C3EB8" w:rsidRDefault="001E778F" w:rsidP="00FB2144">
      <w:pPr>
        <w:pStyle w:val="ListParagraph"/>
        <w:numPr>
          <w:ilvl w:val="1"/>
          <w:numId w:val="3"/>
        </w:numPr>
        <w:suppressAutoHyphens w:val="0"/>
      </w:pPr>
      <w:r w:rsidRPr="007C3EB8">
        <w:rPr>
          <w:b/>
          <w:bCs/>
        </w:rPr>
        <w:t>Or</w:t>
      </w:r>
      <w:r w:rsidR="00196273" w:rsidRPr="007C3EB8">
        <w:rPr>
          <w:b/>
          <w:bCs/>
        </w:rPr>
        <w:t>dinance amendments 10-25</w:t>
      </w:r>
      <w:r w:rsidR="003C07C4" w:rsidRPr="007C3EB8">
        <w:t xml:space="preserve"> for </w:t>
      </w:r>
      <w:r w:rsidR="009A387A" w:rsidRPr="007C3EB8">
        <w:t xml:space="preserve">the </w:t>
      </w:r>
      <w:r w:rsidR="00F22803" w:rsidRPr="007C3EB8">
        <w:t xml:space="preserve">revision and clarification of off-site sign regulations within all </w:t>
      </w:r>
      <w:r w:rsidR="00C40EF9" w:rsidRPr="007C3EB8">
        <w:t xml:space="preserve">land use districts in the City of Fifty Lakes. Applicant: City of Fifty Lakes. </w:t>
      </w:r>
    </w:p>
    <w:p w14:paraId="5C7C9349" w14:textId="3A1EE15D" w:rsidR="00086AD6" w:rsidRPr="007C3EB8" w:rsidRDefault="00086AD6" w:rsidP="00086AD6">
      <w:pPr>
        <w:suppressAutoHyphens w:val="0"/>
        <w:ind w:left="810"/>
        <w:rPr>
          <w:b/>
          <w:bCs/>
          <w:sz w:val="22"/>
          <w:szCs w:val="22"/>
        </w:rPr>
      </w:pPr>
      <w:r w:rsidRPr="007C3EB8">
        <w:rPr>
          <w:b/>
          <w:bCs/>
          <w:sz w:val="22"/>
          <w:szCs w:val="22"/>
        </w:rPr>
        <w:t xml:space="preserve">MOTION MADE BY MR. REIERSON AND SECONDED BY </w:t>
      </w:r>
      <w:r w:rsidR="00F000D6" w:rsidRPr="007C3EB8">
        <w:rPr>
          <w:b/>
          <w:bCs/>
          <w:sz w:val="22"/>
          <w:szCs w:val="22"/>
        </w:rPr>
        <w:t xml:space="preserve">MR. MILBRATH TO </w:t>
      </w:r>
      <w:r w:rsidR="00927AFE" w:rsidRPr="007C3EB8">
        <w:rPr>
          <w:b/>
          <w:bCs/>
          <w:sz w:val="22"/>
          <w:szCs w:val="22"/>
        </w:rPr>
        <w:t>REC</w:t>
      </w:r>
      <w:r w:rsidR="00B7206B" w:rsidRPr="007C3EB8">
        <w:rPr>
          <w:b/>
          <w:bCs/>
          <w:sz w:val="22"/>
          <w:szCs w:val="22"/>
        </w:rPr>
        <w:t xml:space="preserve">OMMEND ORDINANCE AMENDMENT </w:t>
      </w:r>
      <w:r w:rsidR="003E6EBE" w:rsidRPr="007C3EB8">
        <w:rPr>
          <w:b/>
          <w:bCs/>
          <w:sz w:val="22"/>
          <w:szCs w:val="22"/>
        </w:rPr>
        <w:t xml:space="preserve">2025-02 (QA 10-25) </w:t>
      </w:r>
      <w:r w:rsidR="003178C8" w:rsidRPr="007C3EB8">
        <w:rPr>
          <w:b/>
          <w:bCs/>
          <w:sz w:val="22"/>
          <w:szCs w:val="22"/>
        </w:rPr>
        <w:t>TO</w:t>
      </w:r>
      <w:r w:rsidR="00A80540" w:rsidRPr="007C3EB8">
        <w:rPr>
          <w:b/>
          <w:bCs/>
          <w:sz w:val="22"/>
          <w:szCs w:val="22"/>
        </w:rPr>
        <w:t xml:space="preserve"> ALIGN </w:t>
      </w:r>
      <w:r w:rsidR="00790441" w:rsidRPr="007C3EB8">
        <w:rPr>
          <w:b/>
          <w:bCs/>
          <w:sz w:val="22"/>
          <w:szCs w:val="22"/>
        </w:rPr>
        <w:t>“</w:t>
      </w:r>
      <w:r w:rsidR="00A80540" w:rsidRPr="007C3EB8">
        <w:rPr>
          <w:b/>
          <w:bCs/>
          <w:sz w:val="22"/>
          <w:szCs w:val="22"/>
        </w:rPr>
        <w:t xml:space="preserve">SECTION </w:t>
      </w:r>
      <w:r w:rsidR="00A20F13" w:rsidRPr="007C3EB8">
        <w:rPr>
          <w:b/>
          <w:bCs/>
          <w:sz w:val="22"/>
          <w:szCs w:val="22"/>
        </w:rPr>
        <w:t>9.02 SIGNS</w:t>
      </w:r>
      <w:r w:rsidR="00790441" w:rsidRPr="007C3EB8">
        <w:rPr>
          <w:b/>
          <w:bCs/>
          <w:sz w:val="22"/>
          <w:szCs w:val="22"/>
        </w:rPr>
        <w:t>”</w:t>
      </w:r>
      <w:r w:rsidR="00A20F13" w:rsidRPr="007C3EB8">
        <w:rPr>
          <w:b/>
          <w:bCs/>
          <w:sz w:val="22"/>
          <w:szCs w:val="22"/>
        </w:rPr>
        <w:t xml:space="preserve"> WITH TH</w:t>
      </w:r>
      <w:r w:rsidR="00790441" w:rsidRPr="007C3EB8">
        <w:rPr>
          <w:b/>
          <w:bCs/>
          <w:sz w:val="22"/>
          <w:szCs w:val="22"/>
        </w:rPr>
        <w:t>E</w:t>
      </w:r>
      <w:r w:rsidR="00A20F13" w:rsidRPr="007C3EB8">
        <w:rPr>
          <w:b/>
          <w:bCs/>
          <w:sz w:val="22"/>
          <w:szCs w:val="22"/>
        </w:rPr>
        <w:t xml:space="preserve"> LAND USE MATRIX</w:t>
      </w:r>
      <w:r w:rsidR="00E5172A" w:rsidRPr="007C3EB8">
        <w:rPr>
          <w:b/>
          <w:bCs/>
          <w:sz w:val="22"/>
          <w:szCs w:val="22"/>
        </w:rPr>
        <w:t xml:space="preserve"> </w:t>
      </w:r>
      <w:r w:rsidR="00F44BF7" w:rsidRPr="007C3EB8">
        <w:rPr>
          <w:b/>
          <w:bCs/>
          <w:sz w:val="22"/>
          <w:szCs w:val="22"/>
        </w:rPr>
        <w:t>REGARDING OFF SITE</w:t>
      </w:r>
      <w:r w:rsidR="008417A9" w:rsidRPr="007C3EB8">
        <w:rPr>
          <w:b/>
          <w:bCs/>
          <w:sz w:val="22"/>
          <w:szCs w:val="22"/>
        </w:rPr>
        <w:t xml:space="preserve"> SIGNAGE</w:t>
      </w:r>
      <w:r w:rsidR="00F44BF7" w:rsidRPr="007C3EB8">
        <w:rPr>
          <w:b/>
          <w:bCs/>
          <w:sz w:val="22"/>
          <w:szCs w:val="22"/>
        </w:rPr>
        <w:t xml:space="preserve">. </w:t>
      </w:r>
      <w:r w:rsidR="00F44BF7" w:rsidRPr="007C3EB8">
        <w:rPr>
          <w:sz w:val="22"/>
          <w:szCs w:val="22"/>
        </w:rPr>
        <w:t xml:space="preserve">When polled: Mr. Stancer, aye; Mr. Reierson, aye; Mr. </w:t>
      </w:r>
      <w:r w:rsidR="007E780B" w:rsidRPr="007C3EB8">
        <w:rPr>
          <w:sz w:val="22"/>
          <w:szCs w:val="22"/>
        </w:rPr>
        <w:t>Milbrath, aye; Mr. Strohmeier, aye; Mr. Oster, aye. Motion carried</w:t>
      </w:r>
      <w:r w:rsidR="007E780B" w:rsidRPr="007C3EB8">
        <w:rPr>
          <w:b/>
          <w:bCs/>
          <w:sz w:val="22"/>
          <w:szCs w:val="22"/>
        </w:rPr>
        <w:t xml:space="preserve">. </w:t>
      </w:r>
      <w:r w:rsidR="008417A9" w:rsidRPr="007C3EB8">
        <w:rPr>
          <w:b/>
          <w:bCs/>
          <w:sz w:val="22"/>
          <w:szCs w:val="22"/>
        </w:rPr>
        <w:t xml:space="preserve"> </w:t>
      </w:r>
    </w:p>
    <w:p w14:paraId="304FF6A5" w14:textId="12C46FD0" w:rsidR="00AE4F51" w:rsidRPr="007C3EB8" w:rsidRDefault="00AE4F51" w:rsidP="003E7486">
      <w:pPr>
        <w:pStyle w:val="NoSpacing"/>
      </w:pPr>
    </w:p>
    <w:p w14:paraId="06B5F5FB" w14:textId="77777777" w:rsidR="00DB62C5" w:rsidRPr="007C3EB8" w:rsidRDefault="00DB62C5" w:rsidP="00DB62C5">
      <w:pPr>
        <w:numPr>
          <w:ilvl w:val="0"/>
          <w:numId w:val="3"/>
        </w:numPr>
        <w:suppressAutoHyphens w:val="0"/>
        <w:rPr>
          <w:b/>
          <w:bCs/>
          <w:sz w:val="22"/>
          <w:szCs w:val="22"/>
          <w:u w:val="single"/>
        </w:rPr>
      </w:pPr>
      <w:r w:rsidRPr="007C3EB8">
        <w:rPr>
          <w:b/>
          <w:bCs/>
          <w:sz w:val="22"/>
          <w:szCs w:val="22"/>
          <w:u w:val="single"/>
        </w:rPr>
        <w:t xml:space="preserve">Approval of Minutes: </w:t>
      </w:r>
    </w:p>
    <w:p w14:paraId="0DAA5017" w14:textId="31E28E00" w:rsidR="0006664D" w:rsidRPr="007C3EB8" w:rsidRDefault="00FC7B36" w:rsidP="0006664D">
      <w:pPr>
        <w:numPr>
          <w:ilvl w:val="1"/>
          <w:numId w:val="3"/>
        </w:numPr>
        <w:suppressAutoHyphens w:val="0"/>
        <w:rPr>
          <w:sz w:val="22"/>
          <w:szCs w:val="22"/>
        </w:rPr>
      </w:pPr>
      <w:r w:rsidRPr="007C3EB8">
        <w:rPr>
          <w:sz w:val="22"/>
          <w:szCs w:val="22"/>
        </w:rPr>
        <w:t>April 22</w:t>
      </w:r>
      <w:r w:rsidR="00AE4F51" w:rsidRPr="007C3EB8">
        <w:rPr>
          <w:sz w:val="22"/>
          <w:szCs w:val="22"/>
        </w:rPr>
        <w:t xml:space="preserve">, </w:t>
      </w:r>
      <w:r w:rsidR="00244173" w:rsidRPr="007C3EB8">
        <w:rPr>
          <w:sz w:val="22"/>
          <w:szCs w:val="22"/>
        </w:rPr>
        <w:t>2025,</w:t>
      </w:r>
      <w:r w:rsidR="00AE4F51" w:rsidRPr="007C3EB8">
        <w:rPr>
          <w:sz w:val="22"/>
          <w:szCs w:val="22"/>
        </w:rPr>
        <w:t xml:space="preserve"> </w:t>
      </w:r>
      <w:r w:rsidR="00DB62C5" w:rsidRPr="007C3EB8">
        <w:rPr>
          <w:sz w:val="22"/>
          <w:szCs w:val="22"/>
        </w:rPr>
        <w:t>Planning Commission</w:t>
      </w:r>
      <w:r w:rsidR="0006664D" w:rsidRPr="007C3EB8">
        <w:rPr>
          <w:sz w:val="22"/>
          <w:szCs w:val="22"/>
        </w:rPr>
        <w:t xml:space="preserve"> Meeting</w:t>
      </w:r>
    </w:p>
    <w:p w14:paraId="59CF34C8" w14:textId="77777777" w:rsidR="0006664D" w:rsidRPr="007C3EB8" w:rsidRDefault="0006664D" w:rsidP="0006664D">
      <w:pPr>
        <w:suppressAutoHyphens w:val="0"/>
        <w:ind w:left="810"/>
        <w:rPr>
          <w:sz w:val="22"/>
          <w:szCs w:val="22"/>
        </w:rPr>
      </w:pPr>
    </w:p>
    <w:p w14:paraId="770941ED" w14:textId="2F128501" w:rsidR="00A61B86" w:rsidRPr="007C3EB8" w:rsidRDefault="0006664D" w:rsidP="006532C9">
      <w:pPr>
        <w:suppressAutoHyphens w:val="0"/>
        <w:ind w:left="720"/>
        <w:rPr>
          <w:sz w:val="22"/>
          <w:szCs w:val="22"/>
        </w:rPr>
      </w:pPr>
      <w:r w:rsidRPr="007C3EB8">
        <w:rPr>
          <w:b/>
          <w:bCs/>
          <w:sz w:val="22"/>
          <w:szCs w:val="22"/>
        </w:rPr>
        <w:t>MOTION MADE B</w:t>
      </w:r>
      <w:r w:rsidR="00AE4F51" w:rsidRPr="007C3EB8">
        <w:rPr>
          <w:b/>
          <w:bCs/>
          <w:sz w:val="22"/>
          <w:szCs w:val="22"/>
        </w:rPr>
        <w:t>Y</w:t>
      </w:r>
      <w:r w:rsidR="00622A70" w:rsidRPr="007C3EB8">
        <w:rPr>
          <w:b/>
          <w:bCs/>
          <w:sz w:val="22"/>
          <w:szCs w:val="22"/>
        </w:rPr>
        <w:t xml:space="preserve"> MR. STROHMEIER</w:t>
      </w:r>
      <w:r w:rsidR="006532C9" w:rsidRPr="007C3EB8">
        <w:rPr>
          <w:b/>
          <w:bCs/>
          <w:sz w:val="22"/>
          <w:szCs w:val="22"/>
        </w:rPr>
        <w:t xml:space="preserve"> AND SECONDED BY</w:t>
      </w:r>
      <w:r w:rsidR="001D7F83" w:rsidRPr="007C3EB8">
        <w:rPr>
          <w:b/>
          <w:bCs/>
          <w:sz w:val="22"/>
          <w:szCs w:val="22"/>
        </w:rPr>
        <w:t xml:space="preserve"> MR. </w:t>
      </w:r>
      <w:r w:rsidR="00BE3035" w:rsidRPr="007C3EB8">
        <w:rPr>
          <w:b/>
          <w:bCs/>
          <w:sz w:val="22"/>
          <w:szCs w:val="22"/>
        </w:rPr>
        <w:t>STANCER</w:t>
      </w:r>
      <w:r w:rsidR="001D7F83" w:rsidRPr="007C3EB8">
        <w:rPr>
          <w:b/>
          <w:bCs/>
          <w:sz w:val="22"/>
          <w:szCs w:val="22"/>
        </w:rPr>
        <w:t xml:space="preserve"> </w:t>
      </w:r>
      <w:r w:rsidR="006532C9" w:rsidRPr="007C3EB8">
        <w:rPr>
          <w:b/>
          <w:bCs/>
          <w:sz w:val="22"/>
          <w:szCs w:val="22"/>
        </w:rPr>
        <w:t>TO</w:t>
      </w:r>
      <w:r w:rsidR="001D7F83" w:rsidRPr="007C3EB8">
        <w:rPr>
          <w:b/>
          <w:bCs/>
          <w:sz w:val="22"/>
          <w:szCs w:val="22"/>
        </w:rPr>
        <w:t xml:space="preserve"> APPROVE MINUTES FROM</w:t>
      </w:r>
      <w:r w:rsidR="00CC4A28" w:rsidRPr="007C3EB8">
        <w:rPr>
          <w:b/>
          <w:bCs/>
          <w:sz w:val="22"/>
          <w:szCs w:val="22"/>
        </w:rPr>
        <w:t xml:space="preserve"> </w:t>
      </w:r>
      <w:r w:rsidR="00BE3035" w:rsidRPr="007C3EB8">
        <w:rPr>
          <w:b/>
          <w:bCs/>
          <w:sz w:val="22"/>
          <w:szCs w:val="22"/>
        </w:rPr>
        <w:t>APRIL 22</w:t>
      </w:r>
      <w:r w:rsidR="00BE7EE3" w:rsidRPr="007C3EB8">
        <w:rPr>
          <w:b/>
          <w:bCs/>
          <w:sz w:val="22"/>
          <w:szCs w:val="22"/>
        </w:rPr>
        <w:t xml:space="preserve">, </w:t>
      </w:r>
      <w:proofErr w:type="gramStart"/>
      <w:r w:rsidR="00244173" w:rsidRPr="007C3EB8">
        <w:rPr>
          <w:b/>
          <w:bCs/>
          <w:sz w:val="22"/>
          <w:szCs w:val="22"/>
        </w:rPr>
        <w:t>2025</w:t>
      </w:r>
      <w:proofErr w:type="gramEnd"/>
      <w:r w:rsidR="00BE7EE3" w:rsidRPr="007C3EB8">
        <w:rPr>
          <w:b/>
          <w:bCs/>
          <w:sz w:val="22"/>
          <w:szCs w:val="22"/>
        </w:rPr>
        <w:t xml:space="preserve"> MEETING AS PRESENTED. </w:t>
      </w:r>
      <w:r w:rsidR="00BE7EE3" w:rsidRPr="007C3EB8">
        <w:rPr>
          <w:sz w:val="22"/>
          <w:szCs w:val="22"/>
        </w:rPr>
        <w:t xml:space="preserve">When polled: Mr. Stancer, aye; </w:t>
      </w:r>
      <w:r w:rsidR="00717DBB" w:rsidRPr="007C3EB8">
        <w:rPr>
          <w:sz w:val="22"/>
          <w:szCs w:val="22"/>
        </w:rPr>
        <w:t>Mr. Rei</w:t>
      </w:r>
      <w:r w:rsidR="00DE7492" w:rsidRPr="007C3EB8">
        <w:rPr>
          <w:sz w:val="22"/>
          <w:szCs w:val="22"/>
        </w:rPr>
        <w:t>er</w:t>
      </w:r>
      <w:r w:rsidR="003D71D7" w:rsidRPr="007C3EB8">
        <w:rPr>
          <w:sz w:val="22"/>
          <w:szCs w:val="22"/>
        </w:rPr>
        <w:t xml:space="preserve">son, aye; </w:t>
      </w:r>
      <w:r w:rsidR="00BE7EE3" w:rsidRPr="007C3EB8">
        <w:rPr>
          <w:sz w:val="22"/>
          <w:szCs w:val="22"/>
        </w:rPr>
        <w:t>Mr. Milbrath, aye; Mr. Strohmeier, aye; Mr. Oster, aye</w:t>
      </w:r>
      <w:r w:rsidR="00C96BF5" w:rsidRPr="007C3EB8">
        <w:rPr>
          <w:sz w:val="22"/>
          <w:szCs w:val="22"/>
        </w:rPr>
        <w:t>. Motion carried.</w:t>
      </w:r>
      <w:r w:rsidR="006532C9" w:rsidRPr="007C3EB8">
        <w:rPr>
          <w:sz w:val="22"/>
          <w:szCs w:val="22"/>
        </w:rPr>
        <w:t xml:space="preserve"> </w:t>
      </w:r>
    </w:p>
    <w:p w14:paraId="06424E4C" w14:textId="5523C80F" w:rsidR="00407298" w:rsidRPr="007C3EB8" w:rsidRDefault="0006664D" w:rsidP="00CC0151">
      <w:pPr>
        <w:suppressAutoHyphens w:val="0"/>
        <w:ind w:left="810"/>
        <w:rPr>
          <w:sz w:val="22"/>
          <w:szCs w:val="22"/>
        </w:rPr>
      </w:pPr>
      <w:r w:rsidRPr="007C3EB8">
        <w:rPr>
          <w:sz w:val="22"/>
          <w:szCs w:val="22"/>
        </w:rPr>
        <w:t xml:space="preserve"> </w:t>
      </w:r>
    </w:p>
    <w:p w14:paraId="2C9FDE48" w14:textId="471D3833" w:rsidR="00FB0E56" w:rsidRPr="007C3EB8" w:rsidRDefault="00F2755A" w:rsidP="00CC0151">
      <w:pPr>
        <w:widowControl w:val="0"/>
        <w:numPr>
          <w:ilvl w:val="0"/>
          <w:numId w:val="3"/>
        </w:numPr>
        <w:rPr>
          <w:b/>
          <w:bCs/>
          <w:sz w:val="22"/>
          <w:szCs w:val="22"/>
        </w:rPr>
      </w:pPr>
      <w:r w:rsidRPr="007C3EB8">
        <w:rPr>
          <w:b/>
          <w:bCs/>
          <w:sz w:val="22"/>
          <w:szCs w:val="22"/>
          <w:u w:val="single"/>
        </w:rPr>
        <w:t>P &amp; Z Administrator’s Report</w:t>
      </w:r>
      <w:r w:rsidRPr="007C3EB8">
        <w:rPr>
          <w:b/>
          <w:bCs/>
          <w:sz w:val="22"/>
          <w:szCs w:val="22"/>
        </w:rPr>
        <w:t xml:space="preserve">: </w:t>
      </w:r>
      <w:r w:rsidRPr="007C3EB8">
        <w:rPr>
          <w:sz w:val="22"/>
          <w:szCs w:val="22"/>
        </w:rPr>
        <w:t>M</w:t>
      </w:r>
      <w:r w:rsidR="00994455" w:rsidRPr="007C3EB8">
        <w:rPr>
          <w:sz w:val="22"/>
          <w:szCs w:val="22"/>
        </w:rPr>
        <w:t>s. Soderlund</w:t>
      </w:r>
      <w:r w:rsidRPr="007C3EB8">
        <w:rPr>
          <w:sz w:val="22"/>
          <w:szCs w:val="22"/>
        </w:rPr>
        <w:t xml:space="preserve"> reported </w:t>
      </w:r>
      <w:r w:rsidR="00FB0E56" w:rsidRPr="007C3EB8">
        <w:rPr>
          <w:sz w:val="22"/>
          <w:szCs w:val="22"/>
        </w:rPr>
        <w:t>18</w:t>
      </w:r>
      <w:r w:rsidR="00B46270" w:rsidRPr="007C3EB8">
        <w:rPr>
          <w:sz w:val="22"/>
          <w:szCs w:val="22"/>
        </w:rPr>
        <w:t xml:space="preserve"> (</w:t>
      </w:r>
      <w:r w:rsidR="00FB0E56" w:rsidRPr="007C3EB8">
        <w:rPr>
          <w:sz w:val="22"/>
          <w:szCs w:val="22"/>
        </w:rPr>
        <w:t>eighteen</w:t>
      </w:r>
      <w:r w:rsidR="00B46270" w:rsidRPr="007C3EB8">
        <w:rPr>
          <w:sz w:val="22"/>
          <w:szCs w:val="22"/>
        </w:rPr>
        <w:t>)</w:t>
      </w:r>
      <w:r w:rsidR="006C79F8" w:rsidRPr="007C3EB8">
        <w:rPr>
          <w:sz w:val="22"/>
          <w:szCs w:val="22"/>
        </w:rPr>
        <w:t xml:space="preserve"> approved</w:t>
      </w:r>
      <w:r w:rsidR="00886E4B" w:rsidRPr="007C3EB8">
        <w:rPr>
          <w:sz w:val="22"/>
          <w:szCs w:val="22"/>
        </w:rPr>
        <w:t xml:space="preserve"> land use permits and 2</w:t>
      </w:r>
      <w:r w:rsidR="00B46270" w:rsidRPr="007C3EB8">
        <w:rPr>
          <w:sz w:val="22"/>
          <w:szCs w:val="22"/>
        </w:rPr>
        <w:t xml:space="preserve"> (two)</w:t>
      </w:r>
      <w:r w:rsidR="00886E4B" w:rsidRPr="007C3EB8">
        <w:rPr>
          <w:sz w:val="22"/>
          <w:szCs w:val="22"/>
        </w:rPr>
        <w:t xml:space="preserve"> pending as o</w:t>
      </w:r>
      <w:r w:rsidR="004E6F17" w:rsidRPr="007C3EB8">
        <w:rPr>
          <w:sz w:val="22"/>
          <w:szCs w:val="22"/>
        </w:rPr>
        <w:t>f the</w:t>
      </w:r>
      <w:r w:rsidR="00A20D3A" w:rsidRPr="007C3EB8">
        <w:rPr>
          <w:sz w:val="22"/>
          <w:szCs w:val="22"/>
        </w:rPr>
        <w:t xml:space="preserve"> </w:t>
      </w:r>
      <w:r w:rsidR="00FB0E56" w:rsidRPr="007C3EB8">
        <w:rPr>
          <w:sz w:val="22"/>
          <w:szCs w:val="22"/>
        </w:rPr>
        <w:t>May</w:t>
      </w:r>
      <w:r w:rsidR="004E6F17" w:rsidRPr="007C3EB8">
        <w:rPr>
          <w:sz w:val="22"/>
          <w:szCs w:val="22"/>
        </w:rPr>
        <w:t xml:space="preserve"> meeting. </w:t>
      </w:r>
    </w:p>
    <w:p w14:paraId="6B7445FB" w14:textId="77777777" w:rsidR="00FB0E56" w:rsidRPr="007C3EB8" w:rsidRDefault="00FB0E56" w:rsidP="00FB0E56">
      <w:pPr>
        <w:suppressAutoHyphens w:val="0"/>
        <w:autoSpaceDE w:val="0"/>
        <w:autoSpaceDN w:val="0"/>
        <w:adjustRightInd w:val="0"/>
        <w:rPr>
          <w:b/>
          <w:bCs/>
          <w:sz w:val="22"/>
          <w:szCs w:val="22"/>
        </w:rPr>
      </w:pPr>
    </w:p>
    <w:p w14:paraId="1CD1B554" w14:textId="7403D516" w:rsidR="00026CF2" w:rsidRPr="007C3EB8" w:rsidRDefault="00021E33" w:rsidP="00FB0E56">
      <w:pPr>
        <w:suppressAutoHyphens w:val="0"/>
        <w:autoSpaceDE w:val="0"/>
        <w:autoSpaceDN w:val="0"/>
        <w:adjustRightInd w:val="0"/>
        <w:rPr>
          <w:sz w:val="22"/>
          <w:szCs w:val="22"/>
        </w:rPr>
      </w:pPr>
      <w:r w:rsidRPr="007C3EB8">
        <w:rPr>
          <w:b/>
          <w:bCs/>
          <w:sz w:val="22"/>
          <w:szCs w:val="22"/>
        </w:rPr>
        <w:t>MO</w:t>
      </w:r>
      <w:r w:rsidR="00ED4A04" w:rsidRPr="007C3EB8">
        <w:rPr>
          <w:b/>
          <w:bCs/>
          <w:sz w:val="22"/>
          <w:szCs w:val="22"/>
        </w:rPr>
        <w:t>TION BY</w:t>
      </w:r>
      <w:r w:rsidR="003D0726" w:rsidRPr="007C3EB8">
        <w:rPr>
          <w:b/>
          <w:bCs/>
          <w:sz w:val="22"/>
          <w:szCs w:val="22"/>
        </w:rPr>
        <w:t xml:space="preserve"> MR. STROHMEIER</w:t>
      </w:r>
      <w:r w:rsidR="00ED4A04" w:rsidRPr="007C3EB8">
        <w:rPr>
          <w:b/>
          <w:bCs/>
          <w:sz w:val="22"/>
          <w:szCs w:val="22"/>
        </w:rPr>
        <w:t xml:space="preserve"> </w:t>
      </w:r>
      <w:r w:rsidR="003D2398" w:rsidRPr="007C3EB8">
        <w:rPr>
          <w:b/>
          <w:bCs/>
          <w:sz w:val="22"/>
          <w:szCs w:val="22"/>
        </w:rPr>
        <w:t>AND SECONDE</w:t>
      </w:r>
      <w:r w:rsidR="00B560DA" w:rsidRPr="007C3EB8">
        <w:rPr>
          <w:b/>
          <w:bCs/>
          <w:sz w:val="22"/>
          <w:szCs w:val="22"/>
        </w:rPr>
        <w:t>D</w:t>
      </w:r>
      <w:r w:rsidR="003D2398" w:rsidRPr="007C3EB8">
        <w:rPr>
          <w:b/>
          <w:bCs/>
          <w:sz w:val="22"/>
          <w:szCs w:val="22"/>
        </w:rPr>
        <w:t xml:space="preserve"> BY</w:t>
      </w:r>
      <w:r w:rsidR="00B560DA" w:rsidRPr="007C3EB8">
        <w:rPr>
          <w:b/>
          <w:bCs/>
          <w:sz w:val="22"/>
          <w:szCs w:val="22"/>
        </w:rPr>
        <w:t xml:space="preserve"> MR.</w:t>
      </w:r>
      <w:r w:rsidR="005225DB" w:rsidRPr="007C3EB8">
        <w:rPr>
          <w:b/>
          <w:bCs/>
          <w:sz w:val="22"/>
          <w:szCs w:val="22"/>
        </w:rPr>
        <w:t xml:space="preserve"> MILBRATH </w:t>
      </w:r>
      <w:r w:rsidR="00596537" w:rsidRPr="007C3EB8">
        <w:rPr>
          <w:b/>
          <w:bCs/>
          <w:sz w:val="22"/>
          <w:szCs w:val="22"/>
        </w:rPr>
        <w:t>TO</w:t>
      </w:r>
      <w:r w:rsidR="003D2398" w:rsidRPr="007C3EB8">
        <w:rPr>
          <w:b/>
          <w:bCs/>
          <w:sz w:val="22"/>
          <w:szCs w:val="22"/>
        </w:rPr>
        <w:t xml:space="preserve"> ADJOURN.</w:t>
      </w:r>
      <w:r w:rsidR="003D2398" w:rsidRPr="007C3EB8">
        <w:rPr>
          <w:sz w:val="22"/>
          <w:szCs w:val="22"/>
        </w:rPr>
        <w:t xml:space="preserve">  </w:t>
      </w:r>
      <w:r w:rsidR="00FF6925" w:rsidRPr="007C3EB8">
        <w:rPr>
          <w:sz w:val="22"/>
          <w:szCs w:val="22"/>
        </w:rPr>
        <w:t>Meeting adjourn</w:t>
      </w:r>
      <w:r w:rsidR="00B170E2" w:rsidRPr="007C3EB8">
        <w:rPr>
          <w:sz w:val="22"/>
          <w:szCs w:val="22"/>
        </w:rPr>
        <w:t>ed</w:t>
      </w:r>
      <w:r w:rsidR="00FF6925" w:rsidRPr="007C3EB8">
        <w:rPr>
          <w:sz w:val="22"/>
          <w:szCs w:val="22"/>
        </w:rPr>
        <w:t xml:space="preserve"> at </w:t>
      </w:r>
      <w:r w:rsidR="003D0726" w:rsidRPr="007C3EB8">
        <w:rPr>
          <w:sz w:val="22"/>
          <w:szCs w:val="22"/>
        </w:rPr>
        <w:t>6:</w:t>
      </w:r>
      <w:r w:rsidR="00CC0151" w:rsidRPr="007C3EB8">
        <w:rPr>
          <w:sz w:val="22"/>
          <w:szCs w:val="22"/>
        </w:rPr>
        <w:t>39</w:t>
      </w:r>
      <w:r w:rsidR="006871C6" w:rsidRPr="007C3EB8">
        <w:rPr>
          <w:sz w:val="22"/>
          <w:szCs w:val="22"/>
        </w:rPr>
        <w:t xml:space="preserve"> </w:t>
      </w:r>
      <w:r w:rsidR="00167CD5" w:rsidRPr="007C3EB8">
        <w:rPr>
          <w:sz w:val="22"/>
          <w:szCs w:val="22"/>
        </w:rPr>
        <w:t>PM.</w:t>
      </w:r>
      <w:r w:rsidR="003D2398" w:rsidRPr="007C3EB8">
        <w:rPr>
          <w:sz w:val="22"/>
          <w:szCs w:val="22"/>
        </w:rPr>
        <w:t xml:space="preserve"> </w:t>
      </w:r>
    </w:p>
    <w:p w14:paraId="3426091F" w14:textId="77777777" w:rsidR="00FF6925" w:rsidRPr="007C3EB8" w:rsidRDefault="00FF6925" w:rsidP="00FF6925">
      <w:pPr>
        <w:suppressAutoHyphens w:val="0"/>
        <w:autoSpaceDE w:val="0"/>
        <w:autoSpaceDN w:val="0"/>
        <w:adjustRightInd w:val="0"/>
        <w:ind w:left="720"/>
        <w:rPr>
          <w:sz w:val="22"/>
          <w:szCs w:val="22"/>
        </w:rPr>
      </w:pPr>
    </w:p>
    <w:p w14:paraId="3238A72E" w14:textId="77777777" w:rsidR="00FF6925" w:rsidRPr="007C3EB8" w:rsidRDefault="00FF6925" w:rsidP="00FF6925">
      <w:pPr>
        <w:suppressAutoHyphens w:val="0"/>
        <w:autoSpaceDE w:val="0"/>
        <w:autoSpaceDN w:val="0"/>
        <w:adjustRightInd w:val="0"/>
        <w:ind w:left="720"/>
        <w:rPr>
          <w:sz w:val="22"/>
          <w:szCs w:val="22"/>
        </w:rPr>
      </w:pPr>
    </w:p>
    <w:p w14:paraId="42725D0A" w14:textId="77777777" w:rsidR="00FF6925" w:rsidRPr="007C3EB8" w:rsidRDefault="00FF6925" w:rsidP="00FF6925">
      <w:pPr>
        <w:suppressAutoHyphens w:val="0"/>
        <w:autoSpaceDE w:val="0"/>
        <w:autoSpaceDN w:val="0"/>
        <w:adjustRightInd w:val="0"/>
        <w:ind w:left="720"/>
        <w:rPr>
          <w:sz w:val="22"/>
          <w:szCs w:val="22"/>
        </w:rPr>
      </w:pPr>
    </w:p>
    <w:p w14:paraId="38680D7E" w14:textId="77777777" w:rsidR="00AE4F51" w:rsidRPr="007C3EB8" w:rsidRDefault="00AE4F51" w:rsidP="00FF6925">
      <w:pPr>
        <w:suppressAutoHyphens w:val="0"/>
        <w:autoSpaceDE w:val="0"/>
        <w:autoSpaceDN w:val="0"/>
        <w:adjustRightInd w:val="0"/>
        <w:ind w:left="720"/>
        <w:rPr>
          <w:sz w:val="22"/>
          <w:szCs w:val="22"/>
        </w:rPr>
      </w:pPr>
    </w:p>
    <w:p w14:paraId="0ADA71D8" w14:textId="77777777" w:rsidR="00A04E53" w:rsidRPr="007C3EB8" w:rsidRDefault="00A04E53" w:rsidP="007B2852">
      <w:pPr>
        <w:rPr>
          <w:sz w:val="22"/>
          <w:szCs w:val="22"/>
        </w:rPr>
      </w:pPr>
    </w:p>
    <w:p w14:paraId="794E217D" w14:textId="77777777" w:rsidR="00A04E53" w:rsidRPr="007C3EB8" w:rsidRDefault="00A04E53" w:rsidP="00A04E53">
      <w:pPr>
        <w:jc w:val="center"/>
        <w:rPr>
          <w:sz w:val="22"/>
          <w:szCs w:val="22"/>
        </w:rPr>
      </w:pPr>
      <w:r w:rsidRPr="007C3EB8">
        <w:rPr>
          <w:sz w:val="22"/>
          <w:szCs w:val="22"/>
        </w:rPr>
        <w:t>_________________________</w:t>
      </w:r>
      <w:r w:rsidR="00FF6925" w:rsidRPr="007C3EB8">
        <w:rPr>
          <w:sz w:val="22"/>
          <w:szCs w:val="22"/>
        </w:rPr>
        <w:t>__________</w:t>
      </w:r>
    </w:p>
    <w:p w14:paraId="4567B730" w14:textId="77777777" w:rsidR="00A04E53" w:rsidRPr="007C3EB8" w:rsidRDefault="00FF6925" w:rsidP="00FF6925">
      <w:pPr>
        <w:ind w:left="2880" w:firstLine="720"/>
        <w:rPr>
          <w:sz w:val="22"/>
          <w:szCs w:val="22"/>
        </w:rPr>
      </w:pPr>
      <w:r w:rsidRPr="007C3EB8">
        <w:rPr>
          <w:sz w:val="22"/>
          <w:szCs w:val="22"/>
        </w:rPr>
        <w:t xml:space="preserve">   Jessica Istvanovich</w:t>
      </w:r>
      <w:r w:rsidR="00A04E53" w:rsidRPr="007C3EB8">
        <w:rPr>
          <w:sz w:val="22"/>
          <w:szCs w:val="22"/>
        </w:rPr>
        <w:t>, Deputy Clerk</w:t>
      </w:r>
    </w:p>
    <w:bookmarkEnd w:id="0"/>
    <w:p w14:paraId="36EB932A" w14:textId="77777777" w:rsidR="00AC24E1" w:rsidRPr="007C3EB8" w:rsidRDefault="00AC24E1" w:rsidP="00A04E53">
      <w:pPr>
        <w:jc w:val="center"/>
        <w:rPr>
          <w:sz w:val="22"/>
          <w:szCs w:val="22"/>
        </w:rPr>
      </w:pPr>
    </w:p>
    <w:sectPr w:rsidR="00AC24E1" w:rsidRPr="007C3EB8"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6A08" w14:textId="77777777" w:rsidR="00C0184C" w:rsidRDefault="00C0184C" w:rsidP="00A22DA0">
      <w:r>
        <w:separator/>
      </w:r>
    </w:p>
  </w:endnote>
  <w:endnote w:type="continuationSeparator" w:id="0">
    <w:p w14:paraId="6854621B" w14:textId="77777777" w:rsidR="00C0184C" w:rsidRDefault="00C0184C" w:rsidP="00A22DA0">
      <w:r>
        <w:continuationSeparator/>
      </w:r>
    </w:p>
  </w:endnote>
  <w:endnote w:type="continuationNotice" w:id="1">
    <w:p w14:paraId="481B26E1" w14:textId="77777777" w:rsidR="00C0184C" w:rsidRDefault="00C01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DFB3" w14:textId="77777777" w:rsidR="00C0184C" w:rsidRDefault="00C0184C" w:rsidP="00A22DA0">
      <w:r>
        <w:separator/>
      </w:r>
    </w:p>
  </w:footnote>
  <w:footnote w:type="continuationSeparator" w:id="0">
    <w:p w14:paraId="547DB2B0" w14:textId="77777777" w:rsidR="00C0184C" w:rsidRDefault="00C0184C" w:rsidP="00A22DA0">
      <w:r>
        <w:continuationSeparator/>
      </w:r>
    </w:p>
  </w:footnote>
  <w:footnote w:type="continuationNotice" w:id="1">
    <w:p w14:paraId="3D11EE6C" w14:textId="77777777" w:rsidR="00C0184C" w:rsidRDefault="00C01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58A2E092"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37E6EF18"/>
    <w:lvl w:ilvl="0">
      <w:start w:val="1"/>
      <w:numFmt w:val="decimal"/>
      <w:lvlText w:val="%1."/>
      <w:lvlJc w:val="left"/>
      <w:pPr>
        <w:tabs>
          <w:tab w:val="num" w:pos="-90"/>
        </w:tabs>
        <w:ind w:left="630" w:hanging="360"/>
      </w:pPr>
      <w:rPr>
        <w:b/>
        <w:bCs/>
      </w:r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0EA2240"/>
    <w:multiLevelType w:val="hybridMultilevel"/>
    <w:tmpl w:val="42E0EA24"/>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D4C78"/>
    <w:multiLevelType w:val="hybridMultilevel"/>
    <w:tmpl w:val="FF5C1638"/>
    <w:lvl w:ilvl="0" w:tplc="DCC63C3E">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957E05"/>
    <w:multiLevelType w:val="hybridMultilevel"/>
    <w:tmpl w:val="91980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444CB"/>
    <w:multiLevelType w:val="multilevel"/>
    <w:tmpl w:val="A0FEB934"/>
    <w:styleLink w:val="CurrentList2"/>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B0DA5"/>
    <w:multiLevelType w:val="hybridMultilevel"/>
    <w:tmpl w:val="292CC7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20B6783"/>
    <w:multiLevelType w:val="hybridMultilevel"/>
    <w:tmpl w:val="8A02DE22"/>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93B2984"/>
    <w:multiLevelType w:val="hybridMultilevel"/>
    <w:tmpl w:val="0B0AEA84"/>
    <w:lvl w:ilvl="0" w:tplc="8FDC643C">
      <w:start w:val="1"/>
      <w:numFmt w:val="decimal"/>
      <w:lvlText w:val="%1."/>
      <w:lvlJc w:val="left"/>
      <w:pPr>
        <w:tabs>
          <w:tab w:val="num" w:pos="900"/>
        </w:tabs>
        <w:ind w:left="900" w:hanging="360"/>
      </w:pPr>
      <w:rPr>
        <w:rFonts w:ascii="Times New Roman" w:eastAsia="Times New Roman" w:hAnsi="Times New Roman"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8E0970"/>
    <w:multiLevelType w:val="hybridMultilevel"/>
    <w:tmpl w:val="6DC82894"/>
    <w:lvl w:ilvl="0" w:tplc="A0B00B2E">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E6DC5"/>
    <w:multiLevelType w:val="hybridMultilevel"/>
    <w:tmpl w:val="1726872C"/>
    <w:lvl w:ilvl="0" w:tplc="30A6AF3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13"/>
  </w:num>
  <w:num w:numId="5" w16cid:durableId="1464035326">
    <w:abstractNumId w:val="16"/>
  </w:num>
  <w:num w:numId="6" w16cid:durableId="1045254254">
    <w:abstractNumId w:val="12"/>
  </w:num>
  <w:num w:numId="7" w16cid:durableId="1598097901">
    <w:abstractNumId w:val="10"/>
  </w:num>
  <w:num w:numId="8" w16cid:durableId="1265768002">
    <w:abstractNumId w:val="8"/>
  </w:num>
  <w:num w:numId="9" w16cid:durableId="153493153">
    <w:abstractNumId w:val="15"/>
  </w:num>
  <w:num w:numId="10" w16cid:durableId="900361207">
    <w:abstractNumId w:val="7"/>
  </w:num>
  <w:num w:numId="11" w16cid:durableId="1450516079">
    <w:abstractNumId w:val="9"/>
  </w:num>
  <w:num w:numId="12" w16cid:durableId="1563251036">
    <w:abstractNumId w:val="3"/>
  </w:num>
  <w:num w:numId="13" w16cid:durableId="1426732065">
    <w:abstractNumId w:val="18"/>
  </w:num>
  <w:num w:numId="14" w16cid:durableId="1473794450">
    <w:abstractNumId w:val="20"/>
  </w:num>
  <w:num w:numId="15" w16cid:durableId="1797723870">
    <w:abstractNumId w:val="5"/>
  </w:num>
  <w:num w:numId="16" w16cid:durableId="1561672363">
    <w:abstractNumId w:val="17"/>
  </w:num>
  <w:num w:numId="17" w16cid:durableId="1839038055">
    <w:abstractNumId w:val="11"/>
  </w:num>
  <w:num w:numId="18" w16cid:durableId="709499048">
    <w:abstractNumId w:val="4"/>
  </w:num>
  <w:num w:numId="19" w16cid:durableId="328799111">
    <w:abstractNumId w:val="14"/>
  </w:num>
  <w:num w:numId="20" w16cid:durableId="660158668">
    <w:abstractNumId w:val="6"/>
  </w:num>
  <w:num w:numId="21" w16cid:durableId="147686885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16D9"/>
    <w:rsid w:val="000026F9"/>
    <w:rsid w:val="00002F8D"/>
    <w:rsid w:val="00004DC9"/>
    <w:rsid w:val="00006BBB"/>
    <w:rsid w:val="00011AC7"/>
    <w:rsid w:val="00012411"/>
    <w:rsid w:val="000201F3"/>
    <w:rsid w:val="00020518"/>
    <w:rsid w:val="00021E33"/>
    <w:rsid w:val="000232D3"/>
    <w:rsid w:val="000234B8"/>
    <w:rsid w:val="000239AF"/>
    <w:rsid w:val="00023AB3"/>
    <w:rsid w:val="00023E40"/>
    <w:rsid w:val="00026CF2"/>
    <w:rsid w:val="00033CCF"/>
    <w:rsid w:val="000347EF"/>
    <w:rsid w:val="00034FA7"/>
    <w:rsid w:val="00035108"/>
    <w:rsid w:val="0003773F"/>
    <w:rsid w:val="000412EC"/>
    <w:rsid w:val="00042B28"/>
    <w:rsid w:val="00043AB4"/>
    <w:rsid w:val="00043C81"/>
    <w:rsid w:val="00043E7B"/>
    <w:rsid w:val="000440EC"/>
    <w:rsid w:val="0004458F"/>
    <w:rsid w:val="00045433"/>
    <w:rsid w:val="00045B97"/>
    <w:rsid w:val="00045BCC"/>
    <w:rsid w:val="00050CB3"/>
    <w:rsid w:val="00051600"/>
    <w:rsid w:val="00054553"/>
    <w:rsid w:val="00055DA9"/>
    <w:rsid w:val="00057682"/>
    <w:rsid w:val="00064F54"/>
    <w:rsid w:val="00065BEC"/>
    <w:rsid w:val="0006664D"/>
    <w:rsid w:val="00067733"/>
    <w:rsid w:val="000708EB"/>
    <w:rsid w:val="00070CEF"/>
    <w:rsid w:val="000718AD"/>
    <w:rsid w:val="00071EC1"/>
    <w:rsid w:val="00072600"/>
    <w:rsid w:val="000728BD"/>
    <w:rsid w:val="00072EA7"/>
    <w:rsid w:val="0007404B"/>
    <w:rsid w:val="00074BF7"/>
    <w:rsid w:val="00075601"/>
    <w:rsid w:val="00076772"/>
    <w:rsid w:val="000775CC"/>
    <w:rsid w:val="000805E1"/>
    <w:rsid w:val="000810E7"/>
    <w:rsid w:val="00081501"/>
    <w:rsid w:val="00084EB7"/>
    <w:rsid w:val="00085AF1"/>
    <w:rsid w:val="00086AD6"/>
    <w:rsid w:val="0008779E"/>
    <w:rsid w:val="000908FA"/>
    <w:rsid w:val="00093309"/>
    <w:rsid w:val="00093543"/>
    <w:rsid w:val="000978CB"/>
    <w:rsid w:val="00097F41"/>
    <w:rsid w:val="000A4955"/>
    <w:rsid w:val="000A579D"/>
    <w:rsid w:val="000A7F8D"/>
    <w:rsid w:val="000B09C9"/>
    <w:rsid w:val="000B1E8D"/>
    <w:rsid w:val="000B2E63"/>
    <w:rsid w:val="000B31AF"/>
    <w:rsid w:val="000B3237"/>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1B6D"/>
    <w:rsid w:val="000E417D"/>
    <w:rsid w:val="000E4B02"/>
    <w:rsid w:val="000E4DED"/>
    <w:rsid w:val="000F1F0B"/>
    <w:rsid w:val="000F2060"/>
    <w:rsid w:val="000F2848"/>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3D6F"/>
    <w:rsid w:val="00124953"/>
    <w:rsid w:val="00125CF6"/>
    <w:rsid w:val="00125D4A"/>
    <w:rsid w:val="001261AF"/>
    <w:rsid w:val="00126B40"/>
    <w:rsid w:val="00127211"/>
    <w:rsid w:val="00131931"/>
    <w:rsid w:val="001325DC"/>
    <w:rsid w:val="00136162"/>
    <w:rsid w:val="001413B9"/>
    <w:rsid w:val="00141AB8"/>
    <w:rsid w:val="001423AF"/>
    <w:rsid w:val="00142FE4"/>
    <w:rsid w:val="0014332E"/>
    <w:rsid w:val="00144E5E"/>
    <w:rsid w:val="00150A79"/>
    <w:rsid w:val="0015249C"/>
    <w:rsid w:val="0015680E"/>
    <w:rsid w:val="00157878"/>
    <w:rsid w:val="00157AC6"/>
    <w:rsid w:val="00160043"/>
    <w:rsid w:val="00164C60"/>
    <w:rsid w:val="001651DC"/>
    <w:rsid w:val="00166BF1"/>
    <w:rsid w:val="00167CD5"/>
    <w:rsid w:val="00171BF8"/>
    <w:rsid w:val="00171FF7"/>
    <w:rsid w:val="0017287B"/>
    <w:rsid w:val="00172F81"/>
    <w:rsid w:val="0017348C"/>
    <w:rsid w:val="00176A00"/>
    <w:rsid w:val="0017780C"/>
    <w:rsid w:val="001778D5"/>
    <w:rsid w:val="00177F66"/>
    <w:rsid w:val="00180020"/>
    <w:rsid w:val="00181A02"/>
    <w:rsid w:val="00181AF4"/>
    <w:rsid w:val="0018289A"/>
    <w:rsid w:val="0018580C"/>
    <w:rsid w:val="00187D47"/>
    <w:rsid w:val="001915CA"/>
    <w:rsid w:val="00195E22"/>
    <w:rsid w:val="00196273"/>
    <w:rsid w:val="00196375"/>
    <w:rsid w:val="001A1EF2"/>
    <w:rsid w:val="001A22A7"/>
    <w:rsid w:val="001A36A5"/>
    <w:rsid w:val="001A4033"/>
    <w:rsid w:val="001A4EC4"/>
    <w:rsid w:val="001A5731"/>
    <w:rsid w:val="001A5757"/>
    <w:rsid w:val="001A6140"/>
    <w:rsid w:val="001B07C2"/>
    <w:rsid w:val="001B13F8"/>
    <w:rsid w:val="001B18B9"/>
    <w:rsid w:val="001C1A72"/>
    <w:rsid w:val="001C3948"/>
    <w:rsid w:val="001C4361"/>
    <w:rsid w:val="001C5EB7"/>
    <w:rsid w:val="001C7857"/>
    <w:rsid w:val="001D010E"/>
    <w:rsid w:val="001D0DD3"/>
    <w:rsid w:val="001D4550"/>
    <w:rsid w:val="001D4A8D"/>
    <w:rsid w:val="001D5AE5"/>
    <w:rsid w:val="001D5FA1"/>
    <w:rsid w:val="001D70B9"/>
    <w:rsid w:val="001D7971"/>
    <w:rsid w:val="001D7D7C"/>
    <w:rsid w:val="001D7F83"/>
    <w:rsid w:val="001E0F0E"/>
    <w:rsid w:val="001E1853"/>
    <w:rsid w:val="001E1935"/>
    <w:rsid w:val="001E1F9B"/>
    <w:rsid w:val="001E2866"/>
    <w:rsid w:val="001E778F"/>
    <w:rsid w:val="001F2250"/>
    <w:rsid w:val="001F3247"/>
    <w:rsid w:val="001F392C"/>
    <w:rsid w:val="001F4B3A"/>
    <w:rsid w:val="001F4C68"/>
    <w:rsid w:val="001F7A1A"/>
    <w:rsid w:val="00201160"/>
    <w:rsid w:val="00201999"/>
    <w:rsid w:val="0020338E"/>
    <w:rsid w:val="002039F1"/>
    <w:rsid w:val="00205322"/>
    <w:rsid w:val="002067DA"/>
    <w:rsid w:val="00206E26"/>
    <w:rsid w:val="0021209C"/>
    <w:rsid w:val="00214099"/>
    <w:rsid w:val="0021498A"/>
    <w:rsid w:val="002178CF"/>
    <w:rsid w:val="00220732"/>
    <w:rsid w:val="00221A2F"/>
    <w:rsid w:val="00222098"/>
    <w:rsid w:val="00222CC3"/>
    <w:rsid w:val="0022374A"/>
    <w:rsid w:val="002249EE"/>
    <w:rsid w:val="002255CA"/>
    <w:rsid w:val="00225C90"/>
    <w:rsid w:val="002266F9"/>
    <w:rsid w:val="00226A3C"/>
    <w:rsid w:val="00227E49"/>
    <w:rsid w:val="00231AE2"/>
    <w:rsid w:val="00231BEF"/>
    <w:rsid w:val="00233270"/>
    <w:rsid w:val="00233320"/>
    <w:rsid w:val="00234DA8"/>
    <w:rsid w:val="002369C5"/>
    <w:rsid w:val="00236D88"/>
    <w:rsid w:val="0024233E"/>
    <w:rsid w:val="0024236C"/>
    <w:rsid w:val="00244173"/>
    <w:rsid w:val="00244E0B"/>
    <w:rsid w:val="002460CE"/>
    <w:rsid w:val="002477D8"/>
    <w:rsid w:val="00247ACC"/>
    <w:rsid w:val="00252D27"/>
    <w:rsid w:val="002531F8"/>
    <w:rsid w:val="0025495D"/>
    <w:rsid w:val="00255DC1"/>
    <w:rsid w:val="00256E2D"/>
    <w:rsid w:val="00257217"/>
    <w:rsid w:val="002606DF"/>
    <w:rsid w:val="00260E6F"/>
    <w:rsid w:val="00261229"/>
    <w:rsid w:val="002638AB"/>
    <w:rsid w:val="00263BC1"/>
    <w:rsid w:val="00264590"/>
    <w:rsid w:val="00264821"/>
    <w:rsid w:val="00267613"/>
    <w:rsid w:val="00267758"/>
    <w:rsid w:val="00267C9D"/>
    <w:rsid w:val="00271882"/>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7C03"/>
    <w:rsid w:val="00297DD7"/>
    <w:rsid w:val="002A03AD"/>
    <w:rsid w:val="002A1C9A"/>
    <w:rsid w:val="002A2EE5"/>
    <w:rsid w:val="002A33A3"/>
    <w:rsid w:val="002A5352"/>
    <w:rsid w:val="002B03C7"/>
    <w:rsid w:val="002B1905"/>
    <w:rsid w:val="002B21AB"/>
    <w:rsid w:val="002B26D6"/>
    <w:rsid w:val="002B50AC"/>
    <w:rsid w:val="002B51A3"/>
    <w:rsid w:val="002B6299"/>
    <w:rsid w:val="002B71C8"/>
    <w:rsid w:val="002B7AC4"/>
    <w:rsid w:val="002C145B"/>
    <w:rsid w:val="002C2EFF"/>
    <w:rsid w:val="002C4E11"/>
    <w:rsid w:val="002C5D23"/>
    <w:rsid w:val="002C7C10"/>
    <w:rsid w:val="002D16B1"/>
    <w:rsid w:val="002D209E"/>
    <w:rsid w:val="002D44C8"/>
    <w:rsid w:val="002D684C"/>
    <w:rsid w:val="002D7AFA"/>
    <w:rsid w:val="002E003B"/>
    <w:rsid w:val="002E01D3"/>
    <w:rsid w:val="002E0204"/>
    <w:rsid w:val="002E121C"/>
    <w:rsid w:val="002E2825"/>
    <w:rsid w:val="002E2DAC"/>
    <w:rsid w:val="002E3FFA"/>
    <w:rsid w:val="002E5564"/>
    <w:rsid w:val="002E6D52"/>
    <w:rsid w:val="002F1B0B"/>
    <w:rsid w:val="002F2EFF"/>
    <w:rsid w:val="002F32C5"/>
    <w:rsid w:val="002F5C5D"/>
    <w:rsid w:val="002F5DE8"/>
    <w:rsid w:val="002F655A"/>
    <w:rsid w:val="002F6666"/>
    <w:rsid w:val="002F6D58"/>
    <w:rsid w:val="00300AF5"/>
    <w:rsid w:val="00300CE3"/>
    <w:rsid w:val="0030178E"/>
    <w:rsid w:val="003037E3"/>
    <w:rsid w:val="00304B39"/>
    <w:rsid w:val="0030680B"/>
    <w:rsid w:val="003068E8"/>
    <w:rsid w:val="003112EE"/>
    <w:rsid w:val="003127BB"/>
    <w:rsid w:val="003132A4"/>
    <w:rsid w:val="00316A7F"/>
    <w:rsid w:val="003178C8"/>
    <w:rsid w:val="00321A8D"/>
    <w:rsid w:val="00323467"/>
    <w:rsid w:val="00324409"/>
    <w:rsid w:val="00324E7B"/>
    <w:rsid w:val="003263B6"/>
    <w:rsid w:val="00326A0F"/>
    <w:rsid w:val="00332AB7"/>
    <w:rsid w:val="003338FF"/>
    <w:rsid w:val="00333CA8"/>
    <w:rsid w:val="00335140"/>
    <w:rsid w:val="003377F4"/>
    <w:rsid w:val="00337D84"/>
    <w:rsid w:val="0034111B"/>
    <w:rsid w:val="00341528"/>
    <w:rsid w:val="00351B41"/>
    <w:rsid w:val="00351F74"/>
    <w:rsid w:val="003522CC"/>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59D7"/>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07C4"/>
    <w:rsid w:val="003C19F1"/>
    <w:rsid w:val="003C2566"/>
    <w:rsid w:val="003C32A9"/>
    <w:rsid w:val="003C42B1"/>
    <w:rsid w:val="003C686E"/>
    <w:rsid w:val="003C6E7F"/>
    <w:rsid w:val="003D0726"/>
    <w:rsid w:val="003D0AC3"/>
    <w:rsid w:val="003D0CBD"/>
    <w:rsid w:val="003D2398"/>
    <w:rsid w:val="003D57A1"/>
    <w:rsid w:val="003D71D7"/>
    <w:rsid w:val="003E0049"/>
    <w:rsid w:val="003E0BE7"/>
    <w:rsid w:val="003E2B8F"/>
    <w:rsid w:val="003E384E"/>
    <w:rsid w:val="003E49B3"/>
    <w:rsid w:val="003E4FC6"/>
    <w:rsid w:val="003E4FCF"/>
    <w:rsid w:val="003E651A"/>
    <w:rsid w:val="003E6833"/>
    <w:rsid w:val="003E6EBE"/>
    <w:rsid w:val="003E7486"/>
    <w:rsid w:val="003E7C1B"/>
    <w:rsid w:val="003F186E"/>
    <w:rsid w:val="003F35ED"/>
    <w:rsid w:val="003F4988"/>
    <w:rsid w:val="003F5FA3"/>
    <w:rsid w:val="003F7D29"/>
    <w:rsid w:val="00401FBE"/>
    <w:rsid w:val="00402B42"/>
    <w:rsid w:val="004040BB"/>
    <w:rsid w:val="00407298"/>
    <w:rsid w:val="004104D5"/>
    <w:rsid w:val="00411E3B"/>
    <w:rsid w:val="00413AA6"/>
    <w:rsid w:val="00414C1C"/>
    <w:rsid w:val="004150B6"/>
    <w:rsid w:val="00415ED4"/>
    <w:rsid w:val="00416C7A"/>
    <w:rsid w:val="00417070"/>
    <w:rsid w:val="00420425"/>
    <w:rsid w:val="00422C68"/>
    <w:rsid w:val="00422F2F"/>
    <w:rsid w:val="00427129"/>
    <w:rsid w:val="0042745B"/>
    <w:rsid w:val="00430BDD"/>
    <w:rsid w:val="00432C2B"/>
    <w:rsid w:val="00433DBD"/>
    <w:rsid w:val="00434184"/>
    <w:rsid w:val="00436B74"/>
    <w:rsid w:val="00441E6B"/>
    <w:rsid w:val="0044226E"/>
    <w:rsid w:val="004442E2"/>
    <w:rsid w:val="00444A8F"/>
    <w:rsid w:val="00445F3A"/>
    <w:rsid w:val="004464BC"/>
    <w:rsid w:val="00446675"/>
    <w:rsid w:val="0045137E"/>
    <w:rsid w:val="004520DA"/>
    <w:rsid w:val="00456240"/>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059"/>
    <w:rsid w:val="004957F7"/>
    <w:rsid w:val="00495D2C"/>
    <w:rsid w:val="00497DDE"/>
    <w:rsid w:val="004A02DD"/>
    <w:rsid w:val="004A04CE"/>
    <w:rsid w:val="004A0BAD"/>
    <w:rsid w:val="004A2502"/>
    <w:rsid w:val="004A2522"/>
    <w:rsid w:val="004A2B7C"/>
    <w:rsid w:val="004A3C48"/>
    <w:rsid w:val="004A58C9"/>
    <w:rsid w:val="004B45B7"/>
    <w:rsid w:val="004B4CB5"/>
    <w:rsid w:val="004B7EAA"/>
    <w:rsid w:val="004C21C4"/>
    <w:rsid w:val="004C3AFD"/>
    <w:rsid w:val="004C45EF"/>
    <w:rsid w:val="004C463C"/>
    <w:rsid w:val="004C64AE"/>
    <w:rsid w:val="004C7274"/>
    <w:rsid w:val="004C7CD7"/>
    <w:rsid w:val="004D0CA4"/>
    <w:rsid w:val="004D4EAD"/>
    <w:rsid w:val="004D604F"/>
    <w:rsid w:val="004E2835"/>
    <w:rsid w:val="004E2B04"/>
    <w:rsid w:val="004E49F8"/>
    <w:rsid w:val="004E53EF"/>
    <w:rsid w:val="004E6F17"/>
    <w:rsid w:val="004E73EF"/>
    <w:rsid w:val="004E754B"/>
    <w:rsid w:val="004F0AFD"/>
    <w:rsid w:val="004F18BD"/>
    <w:rsid w:val="004F1A6D"/>
    <w:rsid w:val="004F3D33"/>
    <w:rsid w:val="004F4016"/>
    <w:rsid w:val="004F7843"/>
    <w:rsid w:val="00501110"/>
    <w:rsid w:val="00505725"/>
    <w:rsid w:val="00506DD8"/>
    <w:rsid w:val="00510B56"/>
    <w:rsid w:val="00511AEA"/>
    <w:rsid w:val="00511E3D"/>
    <w:rsid w:val="00515900"/>
    <w:rsid w:val="005217EA"/>
    <w:rsid w:val="00521F5E"/>
    <w:rsid w:val="00522481"/>
    <w:rsid w:val="005225DB"/>
    <w:rsid w:val="00523498"/>
    <w:rsid w:val="005235DC"/>
    <w:rsid w:val="00525940"/>
    <w:rsid w:val="0052784E"/>
    <w:rsid w:val="0053005C"/>
    <w:rsid w:val="005308AD"/>
    <w:rsid w:val="00532745"/>
    <w:rsid w:val="00532EE3"/>
    <w:rsid w:val="0053703A"/>
    <w:rsid w:val="00541FBA"/>
    <w:rsid w:val="00544ABC"/>
    <w:rsid w:val="00550AB9"/>
    <w:rsid w:val="005518F3"/>
    <w:rsid w:val="00551C88"/>
    <w:rsid w:val="00551F8C"/>
    <w:rsid w:val="00554C13"/>
    <w:rsid w:val="00556D57"/>
    <w:rsid w:val="005622DE"/>
    <w:rsid w:val="0056264C"/>
    <w:rsid w:val="00562CE3"/>
    <w:rsid w:val="00564F72"/>
    <w:rsid w:val="005749EF"/>
    <w:rsid w:val="00574CD8"/>
    <w:rsid w:val="00575EA9"/>
    <w:rsid w:val="00576022"/>
    <w:rsid w:val="00576BD7"/>
    <w:rsid w:val="00576BF1"/>
    <w:rsid w:val="0057797A"/>
    <w:rsid w:val="0058092A"/>
    <w:rsid w:val="00584A56"/>
    <w:rsid w:val="00590FC5"/>
    <w:rsid w:val="0059123B"/>
    <w:rsid w:val="00591A81"/>
    <w:rsid w:val="00593907"/>
    <w:rsid w:val="00593A3C"/>
    <w:rsid w:val="0059402A"/>
    <w:rsid w:val="00596537"/>
    <w:rsid w:val="0059720D"/>
    <w:rsid w:val="005A0584"/>
    <w:rsid w:val="005A5B41"/>
    <w:rsid w:val="005B0ED0"/>
    <w:rsid w:val="005B1CE7"/>
    <w:rsid w:val="005B2B07"/>
    <w:rsid w:val="005B3C89"/>
    <w:rsid w:val="005C071F"/>
    <w:rsid w:val="005C56DE"/>
    <w:rsid w:val="005C5CFE"/>
    <w:rsid w:val="005C64C2"/>
    <w:rsid w:val="005C715F"/>
    <w:rsid w:val="005D0F88"/>
    <w:rsid w:val="005D242A"/>
    <w:rsid w:val="005D29C3"/>
    <w:rsid w:val="005D2F42"/>
    <w:rsid w:val="005D5937"/>
    <w:rsid w:val="005D66D1"/>
    <w:rsid w:val="005D6C08"/>
    <w:rsid w:val="005D70D9"/>
    <w:rsid w:val="005D757C"/>
    <w:rsid w:val="005E0EA3"/>
    <w:rsid w:val="005E569B"/>
    <w:rsid w:val="005E5F2B"/>
    <w:rsid w:val="005E7A1F"/>
    <w:rsid w:val="005E7D1E"/>
    <w:rsid w:val="005F00EA"/>
    <w:rsid w:val="005F1E8F"/>
    <w:rsid w:val="005F4DB1"/>
    <w:rsid w:val="005F7E1A"/>
    <w:rsid w:val="00600CC4"/>
    <w:rsid w:val="00601DAF"/>
    <w:rsid w:val="00603122"/>
    <w:rsid w:val="00603C62"/>
    <w:rsid w:val="00604563"/>
    <w:rsid w:val="00606C0D"/>
    <w:rsid w:val="00606E7C"/>
    <w:rsid w:val="00611D38"/>
    <w:rsid w:val="0061332F"/>
    <w:rsid w:val="00614820"/>
    <w:rsid w:val="00614E07"/>
    <w:rsid w:val="0061542B"/>
    <w:rsid w:val="00615A73"/>
    <w:rsid w:val="006162C4"/>
    <w:rsid w:val="00616D29"/>
    <w:rsid w:val="00620F1F"/>
    <w:rsid w:val="00620FA1"/>
    <w:rsid w:val="00622148"/>
    <w:rsid w:val="00622A70"/>
    <w:rsid w:val="00624A79"/>
    <w:rsid w:val="00625BAE"/>
    <w:rsid w:val="00630134"/>
    <w:rsid w:val="00633258"/>
    <w:rsid w:val="00634DB3"/>
    <w:rsid w:val="006359BD"/>
    <w:rsid w:val="0063605E"/>
    <w:rsid w:val="006365FE"/>
    <w:rsid w:val="006368E2"/>
    <w:rsid w:val="0064068D"/>
    <w:rsid w:val="00642CB9"/>
    <w:rsid w:val="0065044C"/>
    <w:rsid w:val="006532C9"/>
    <w:rsid w:val="00654492"/>
    <w:rsid w:val="00655216"/>
    <w:rsid w:val="00655ADF"/>
    <w:rsid w:val="00656F95"/>
    <w:rsid w:val="00660180"/>
    <w:rsid w:val="00660BCC"/>
    <w:rsid w:val="0066197B"/>
    <w:rsid w:val="00662B02"/>
    <w:rsid w:val="006634E9"/>
    <w:rsid w:val="00663EA1"/>
    <w:rsid w:val="00664CA1"/>
    <w:rsid w:val="00666FBA"/>
    <w:rsid w:val="0067013C"/>
    <w:rsid w:val="006726CA"/>
    <w:rsid w:val="00672A01"/>
    <w:rsid w:val="0067357D"/>
    <w:rsid w:val="00673C7D"/>
    <w:rsid w:val="00674566"/>
    <w:rsid w:val="00675105"/>
    <w:rsid w:val="006834BD"/>
    <w:rsid w:val="00683786"/>
    <w:rsid w:val="006839BC"/>
    <w:rsid w:val="00685D87"/>
    <w:rsid w:val="00686235"/>
    <w:rsid w:val="006871C6"/>
    <w:rsid w:val="00687E1D"/>
    <w:rsid w:val="006906E9"/>
    <w:rsid w:val="00690DA5"/>
    <w:rsid w:val="006914FD"/>
    <w:rsid w:val="00691781"/>
    <w:rsid w:val="00691D87"/>
    <w:rsid w:val="00692BAB"/>
    <w:rsid w:val="00693F18"/>
    <w:rsid w:val="006941E6"/>
    <w:rsid w:val="00694B2E"/>
    <w:rsid w:val="00694DC0"/>
    <w:rsid w:val="00694E8A"/>
    <w:rsid w:val="00695651"/>
    <w:rsid w:val="00696572"/>
    <w:rsid w:val="00697F08"/>
    <w:rsid w:val="006A0F18"/>
    <w:rsid w:val="006A18D9"/>
    <w:rsid w:val="006A2665"/>
    <w:rsid w:val="006A26E8"/>
    <w:rsid w:val="006A2854"/>
    <w:rsid w:val="006A2D7D"/>
    <w:rsid w:val="006A69E6"/>
    <w:rsid w:val="006A6EDB"/>
    <w:rsid w:val="006B0194"/>
    <w:rsid w:val="006B1449"/>
    <w:rsid w:val="006B1C17"/>
    <w:rsid w:val="006B2051"/>
    <w:rsid w:val="006B308C"/>
    <w:rsid w:val="006B3FC4"/>
    <w:rsid w:val="006B4F65"/>
    <w:rsid w:val="006B5009"/>
    <w:rsid w:val="006B5E38"/>
    <w:rsid w:val="006C033C"/>
    <w:rsid w:val="006C037B"/>
    <w:rsid w:val="006C0735"/>
    <w:rsid w:val="006C1187"/>
    <w:rsid w:val="006C1B54"/>
    <w:rsid w:val="006C3EC7"/>
    <w:rsid w:val="006C52C7"/>
    <w:rsid w:val="006C79F8"/>
    <w:rsid w:val="006D5189"/>
    <w:rsid w:val="006D61A0"/>
    <w:rsid w:val="006D714E"/>
    <w:rsid w:val="006E0368"/>
    <w:rsid w:val="006E23EE"/>
    <w:rsid w:val="006E292C"/>
    <w:rsid w:val="006E2A87"/>
    <w:rsid w:val="006E38A5"/>
    <w:rsid w:val="006E4EEB"/>
    <w:rsid w:val="006E7CDC"/>
    <w:rsid w:val="006F5EF8"/>
    <w:rsid w:val="00700A95"/>
    <w:rsid w:val="00700E34"/>
    <w:rsid w:val="00701422"/>
    <w:rsid w:val="00701D93"/>
    <w:rsid w:val="007031EA"/>
    <w:rsid w:val="007037CF"/>
    <w:rsid w:val="00703BDF"/>
    <w:rsid w:val="007044EF"/>
    <w:rsid w:val="00704852"/>
    <w:rsid w:val="00710593"/>
    <w:rsid w:val="00713125"/>
    <w:rsid w:val="00713993"/>
    <w:rsid w:val="00716243"/>
    <w:rsid w:val="00717DBB"/>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370E3"/>
    <w:rsid w:val="00740316"/>
    <w:rsid w:val="0074103B"/>
    <w:rsid w:val="00744A41"/>
    <w:rsid w:val="00745B16"/>
    <w:rsid w:val="00745CB3"/>
    <w:rsid w:val="00745E01"/>
    <w:rsid w:val="00747F03"/>
    <w:rsid w:val="0075009E"/>
    <w:rsid w:val="00750546"/>
    <w:rsid w:val="0075122C"/>
    <w:rsid w:val="007513FF"/>
    <w:rsid w:val="00752BD5"/>
    <w:rsid w:val="007553C5"/>
    <w:rsid w:val="007614E5"/>
    <w:rsid w:val="007615D5"/>
    <w:rsid w:val="00762871"/>
    <w:rsid w:val="00762CAC"/>
    <w:rsid w:val="00763FCC"/>
    <w:rsid w:val="007640BA"/>
    <w:rsid w:val="007665BA"/>
    <w:rsid w:val="00766C9B"/>
    <w:rsid w:val="00767234"/>
    <w:rsid w:val="007755B2"/>
    <w:rsid w:val="00775BD7"/>
    <w:rsid w:val="00780C43"/>
    <w:rsid w:val="0078148C"/>
    <w:rsid w:val="007834C2"/>
    <w:rsid w:val="0078363D"/>
    <w:rsid w:val="00784D51"/>
    <w:rsid w:val="00785D7D"/>
    <w:rsid w:val="007877A1"/>
    <w:rsid w:val="00790106"/>
    <w:rsid w:val="00790441"/>
    <w:rsid w:val="00792372"/>
    <w:rsid w:val="00793629"/>
    <w:rsid w:val="00794611"/>
    <w:rsid w:val="00794B2D"/>
    <w:rsid w:val="00794FF0"/>
    <w:rsid w:val="0079511F"/>
    <w:rsid w:val="00795DCA"/>
    <w:rsid w:val="00796D46"/>
    <w:rsid w:val="007A04EC"/>
    <w:rsid w:val="007A1891"/>
    <w:rsid w:val="007A2258"/>
    <w:rsid w:val="007A2EC3"/>
    <w:rsid w:val="007A35C7"/>
    <w:rsid w:val="007A59B0"/>
    <w:rsid w:val="007A5A14"/>
    <w:rsid w:val="007A6D4E"/>
    <w:rsid w:val="007B10EF"/>
    <w:rsid w:val="007B2852"/>
    <w:rsid w:val="007B485D"/>
    <w:rsid w:val="007B7C52"/>
    <w:rsid w:val="007C2A27"/>
    <w:rsid w:val="007C31F9"/>
    <w:rsid w:val="007C37AE"/>
    <w:rsid w:val="007C3A5B"/>
    <w:rsid w:val="007C3EB8"/>
    <w:rsid w:val="007C4C20"/>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74C3"/>
    <w:rsid w:val="007E780B"/>
    <w:rsid w:val="007F224A"/>
    <w:rsid w:val="007F3353"/>
    <w:rsid w:val="007F5C13"/>
    <w:rsid w:val="007F7C4A"/>
    <w:rsid w:val="00800369"/>
    <w:rsid w:val="0080150E"/>
    <w:rsid w:val="00801D64"/>
    <w:rsid w:val="00802B17"/>
    <w:rsid w:val="00802C15"/>
    <w:rsid w:val="008034A3"/>
    <w:rsid w:val="00805386"/>
    <w:rsid w:val="00807F7E"/>
    <w:rsid w:val="00811019"/>
    <w:rsid w:val="008139A2"/>
    <w:rsid w:val="00815E5D"/>
    <w:rsid w:val="008168CF"/>
    <w:rsid w:val="008216B0"/>
    <w:rsid w:val="0082263A"/>
    <w:rsid w:val="00822995"/>
    <w:rsid w:val="00822A75"/>
    <w:rsid w:val="008237DE"/>
    <w:rsid w:val="00824C0C"/>
    <w:rsid w:val="0082523F"/>
    <w:rsid w:val="00826ECB"/>
    <w:rsid w:val="00827996"/>
    <w:rsid w:val="008300D6"/>
    <w:rsid w:val="00830A80"/>
    <w:rsid w:val="00830DA0"/>
    <w:rsid w:val="008316FB"/>
    <w:rsid w:val="00832AA9"/>
    <w:rsid w:val="00832CB9"/>
    <w:rsid w:val="008330CA"/>
    <w:rsid w:val="00834F64"/>
    <w:rsid w:val="0083537A"/>
    <w:rsid w:val="00835F9E"/>
    <w:rsid w:val="008373EF"/>
    <w:rsid w:val="0083794B"/>
    <w:rsid w:val="00837E21"/>
    <w:rsid w:val="008411D2"/>
    <w:rsid w:val="008417A9"/>
    <w:rsid w:val="00841F8C"/>
    <w:rsid w:val="008442F9"/>
    <w:rsid w:val="008444DE"/>
    <w:rsid w:val="00844607"/>
    <w:rsid w:val="00846008"/>
    <w:rsid w:val="008507E4"/>
    <w:rsid w:val="00850B26"/>
    <w:rsid w:val="00850C3A"/>
    <w:rsid w:val="00851D6E"/>
    <w:rsid w:val="008546A0"/>
    <w:rsid w:val="00855963"/>
    <w:rsid w:val="00855E17"/>
    <w:rsid w:val="00855F14"/>
    <w:rsid w:val="00860485"/>
    <w:rsid w:val="00860A94"/>
    <w:rsid w:val="00860F53"/>
    <w:rsid w:val="0086397D"/>
    <w:rsid w:val="00863F05"/>
    <w:rsid w:val="00864674"/>
    <w:rsid w:val="00865322"/>
    <w:rsid w:val="00865D9D"/>
    <w:rsid w:val="008662FD"/>
    <w:rsid w:val="00867B19"/>
    <w:rsid w:val="00873F4C"/>
    <w:rsid w:val="008756AF"/>
    <w:rsid w:val="00875B9E"/>
    <w:rsid w:val="00876D28"/>
    <w:rsid w:val="00877047"/>
    <w:rsid w:val="00881D22"/>
    <w:rsid w:val="00883E24"/>
    <w:rsid w:val="008846B8"/>
    <w:rsid w:val="00884B85"/>
    <w:rsid w:val="00884FEB"/>
    <w:rsid w:val="008862D4"/>
    <w:rsid w:val="00886E4B"/>
    <w:rsid w:val="0089619F"/>
    <w:rsid w:val="008A08F1"/>
    <w:rsid w:val="008A0BCC"/>
    <w:rsid w:val="008A148F"/>
    <w:rsid w:val="008A1610"/>
    <w:rsid w:val="008A198C"/>
    <w:rsid w:val="008A351E"/>
    <w:rsid w:val="008A453A"/>
    <w:rsid w:val="008A4E84"/>
    <w:rsid w:val="008B2E81"/>
    <w:rsid w:val="008B3E51"/>
    <w:rsid w:val="008B4E47"/>
    <w:rsid w:val="008B5F84"/>
    <w:rsid w:val="008B6050"/>
    <w:rsid w:val="008B6A16"/>
    <w:rsid w:val="008B6BAF"/>
    <w:rsid w:val="008B7216"/>
    <w:rsid w:val="008B7831"/>
    <w:rsid w:val="008D067B"/>
    <w:rsid w:val="008D23F9"/>
    <w:rsid w:val="008D30ED"/>
    <w:rsid w:val="008D3EFE"/>
    <w:rsid w:val="008D4160"/>
    <w:rsid w:val="008D55A6"/>
    <w:rsid w:val="008D59FD"/>
    <w:rsid w:val="008D7BBC"/>
    <w:rsid w:val="008E11B3"/>
    <w:rsid w:val="008E16CD"/>
    <w:rsid w:val="008E2B8A"/>
    <w:rsid w:val="008E2C7A"/>
    <w:rsid w:val="008E58A9"/>
    <w:rsid w:val="008E5BF6"/>
    <w:rsid w:val="008E771E"/>
    <w:rsid w:val="008F25FC"/>
    <w:rsid w:val="008F3C82"/>
    <w:rsid w:val="00900DA9"/>
    <w:rsid w:val="00901EE6"/>
    <w:rsid w:val="009024DA"/>
    <w:rsid w:val="009027FC"/>
    <w:rsid w:val="00903276"/>
    <w:rsid w:val="00903916"/>
    <w:rsid w:val="00903AF6"/>
    <w:rsid w:val="00905C16"/>
    <w:rsid w:val="00910967"/>
    <w:rsid w:val="00911822"/>
    <w:rsid w:val="009118F5"/>
    <w:rsid w:val="00911B49"/>
    <w:rsid w:val="00911D22"/>
    <w:rsid w:val="009127C7"/>
    <w:rsid w:val="0091398A"/>
    <w:rsid w:val="00913DBA"/>
    <w:rsid w:val="00914981"/>
    <w:rsid w:val="009162AB"/>
    <w:rsid w:val="009207EA"/>
    <w:rsid w:val="00921828"/>
    <w:rsid w:val="00922919"/>
    <w:rsid w:val="00922D6B"/>
    <w:rsid w:val="00923338"/>
    <w:rsid w:val="00923F0B"/>
    <w:rsid w:val="0092413C"/>
    <w:rsid w:val="00927A09"/>
    <w:rsid w:val="00927A90"/>
    <w:rsid w:val="00927AFE"/>
    <w:rsid w:val="00930F9A"/>
    <w:rsid w:val="0093222B"/>
    <w:rsid w:val="00932832"/>
    <w:rsid w:val="009328CE"/>
    <w:rsid w:val="00933818"/>
    <w:rsid w:val="009341BF"/>
    <w:rsid w:val="00937425"/>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0B5"/>
    <w:rsid w:val="009751C4"/>
    <w:rsid w:val="00975339"/>
    <w:rsid w:val="0097694A"/>
    <w:rsid w:val="00977375"/>
    <w:rsid w:val="00977FAF"/>
    <w:rsid w:val="009835AB"/>
    <w:rsid w:val="00983B7C"/>
    <w:rsid w:val="00983E20"/>
    <w:rsid w:val="009858C5"/>
    <w:rsid w:val="009866F4"/>
    <w:rsid w:val="00986FE3"/>
    <w:rsid w:val="00987B34"/>
    <w:rsid w:val="009901EB"/>
    <w:rsid w:val="00990C39"/>
    <w:rsid w:val="009935F7"/>
    <w:rsid w:val="00994455"/>
    <w:rsid w:val="009957BD"/>
    <w:rsid w:val="0099607E"/>
    <w:rsid w:val="00996738"/>
    <w:rsid w:val="009A2B26"/>
    <w:rsid w:val="009A3698"/>
    <w:rsid w:val="009A387A"/>
    <w:rsid w:val="009A4CD8"/>
    <w:rsid w:val="009B008B"/>
    <w:rsid w:val="009B0134"/>
    <w:rsid w:val="009B10DE"/>
    <w:rsid w:val="009B1A11"/>
    <w:rsid w:val="009B3C18"/>
    <w:rsid w:val="009B616C"/>
    <w:rsid w:val="009B7F9A"/>
    <w:rsid w:val="009C484B"/>
    <w:rsid w:val="009D072D"/>
    <w:rsid w:val="009D12D0"/>
    <w:rsid w:val="009D4147"/>
    <w:rsid w:val="009D444E"/>
    <w:rsid w:val="009D47C2"/>
    <w:rsid w:val="009D4982"/>
    <w:rsid w:val="009D504C"/>
    <w:rsid w:val="009D673B"/>
    <w:rsid w:val="009D7659"/>
    <w:rsid w:val="009D768C"/>
    <w:rsid w:val="009E0B90"/>
    <w:rsid w:val="009E3BB6"/>
    <w:rsid w:val="009E6201"/>
    <w:rsid w:val="009E7AC8"/>
    <w:rsid w:val="009E7D6A"/>
    <w:rsid w:val="009F0918"/>
    <w:rsid w:val="009F0C67"/>
    <w:rsid w:val="009F2532"/>
    <w:rsid w:val="009F6889"/>
    <w:rsid w:val="009F6E6C"/>
    <w:rsid w:val="009F7DD4"/>
    <w:rsid w:val="00A00C84"/>
    <w:rsid w:val="00A00E3C"/>
    <w:rsid w:val="00A035B0"/>
    <w:rsid w:val="00A036B6"/>
    <w:rsid w:val="00A04158"/>
    <w:rsid w:val="00A04E53"/>
    <w:rsid w:val="00A0692A"/>
    <w:rsid w:val="00A07120"/>
    <w:rsid w:val="00A07F51"/>
    <w:rsid w:val="00A11C8F"/>
    <w:rsid w:val="00A13697"/>
    <w:rsid w:val="00A15342"/>
    <w:rsid w:val="00A16C4C"/>
    <w:rsid w:val="00A20D3A"/>
    <w:rsid w:val="00A20F13"/>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16B"/>
    <w:rsid w:val="00A655EE"/>
    <w:rsid w:val="00A67689"/>
    <w:rsid w:val="00A70098"/>
    <w:rsid w:val="00A71CAC"/>
    <w:rsid w:val="00A72107"/>
    <w:rsid w:val="00A728AD"/>
    <w:rsid w:val="00A74386"/>
    <w:rsid w:val="00A74D43"/>
    <w:rsid w:val="00A76821"/>
    <w:rsid w:val="00A80540"/>
    <w:rsid w:val="00A8208F"/>
    <w:rsid w:val="00A82251"/>
    <w:rsid w:val="00A83A78"/>
    <w:rsid w:val="00A91434"/>
    <w:rsid w:val="00A9161E"/>
    <w:rsid w:val="00A91669"/>
    <w:rsid w:val="00A92A6B"/>
    <w:rsid w:val="00A9324A"/>
    <w:rsid w:val="00A93783"/>
    <w:rsid w:val="00A937A0"/>
    <w:rsid w:val="00A948BF"/>
    <w:rsid w:val="00A96893"/>
    <w:rsid w:val="00A97640"/>
    <w:rsid w:val="00AA21A9"/>
    <w:rsid w:val="00AA2646"/>
    <w:rsid w:val="00AA2BC1"/>
    <w:rsid w:val="00AB0A60"/>
    <w:rsid w:val="00AB1274"/>
    <w:rsid w:val="00AB24A7"/>
    <w:rsid w:val="00AB6ED6"/>
    <w:rsid w:val="00AB6FF7"/>
    <w:rsid w:val="00AC0947"/>
    <w:rsid w:val="00AC1166"/>
    <w:rsid w:val="00AC24E1"/>
    <w:rsid w:val="00AC573B"/>
    <w:rsid w:val="00AC58A4"/>
    <w:rsid w:val="00AC5AF5"/>
    <w:rsid w:val="00AC5F87"/>
    <w:rsid w:val="00AC61AC"/>
    <w:rsid w:val="00AC6AA3"/>
    <w:rsid w:val="00AC79F7"/>
    <w:rsid w:val="00AD2E24"/>
    <w:rsid w:val="00AD3085"/>
    <w:rsid w:val="00AD3E26"/>
    <w:rsid w:val="00AD4DF4"/>
    <w:rsid w:val="00AD5CE9"/>
    <w:rsid w:val="00AD5FA1"/>
    <w:rsid w:val="00AD70C2"/>
    <w:rsid w:val="00AE37B7"/>
    <w:rsid w:val="00AE4F51"/>
    <w:rsid w:val="00AE7DAC"/>
    <w:rsid w:val="00AF09DA"/>
    <w:rsid w:val="00AF2813"/>
    <w:rsid w:val="00AF31AC"/>
    <w:rsid w:val="00AF38ED"/>
    <w:rsid w:val="00AF669B"/>
    <w:rsid w:val="00AF6F42"/>
    <w:rsid w:val="00B00BAF"/>
    <w:rsid w:val="00B030FD"/>
    <w:rsid w:val="00B04802"/>
    <w:rsid w:val="00B05A0F"/>
    <w:rsid w:val="00B05BFE"/>
    <w:rsid w:val="00B079AA"/>
    <w:rsid w:val="00B07E88"/>
    <w:rsid w:val="00B147D8"/>
    <w:rsid w:val="00B151B0"/>
    <w:rsid w:val="00B15AC8"/>
    <w:rsid w:val="00B15B75"/>
    <w:rsid w:val="00B160BC"/>
    <w:rsid w:val="00B170E2"/>
    <w:rsid w:val="00B17E93"/>
    <w:rsid w:val="00B21D67"/>
    <w:rsid w:val="00B2413B"/>
    <w:rsid w:val="00B27FDC"/>
    <w:rsid w:val="00B30037"/>
    <w:rsid w:val="00B3115D"/>
    <w:rsid w:val="00B346EF"/>
    <w:rsid w:val="00B3620B"/>
    <w:rsid w:val="00B36F4C"/>
    <w:rsid w:val="00B40463"/>
    <w:rsid w:val="00B435D4"/>
    <w:rsid w:val="00B437A3"/>
    <w:rsid w:val="00B43B27"/>
    <w:rsid w:val="00B43C68"/>
    <w:rsid w:val="00B446C5"/>
    <w:rsid w:val="00B4477F"/>
    <w:rsid w:val="00B448D6"/>
    <w:rsid w:val="00B46270"/>
    <w:rsid w:val="00B51C3C"/>
    <w:rsid w:val="00B54B55"/>
    <w:rsid w:val="00B5556F"/>
    <w:rsid w:val="00B560DA"/>
    <w:rsid w:val="00B602A5"/>
    <w:rsid w:val="00B60DC7"/>
    <w:rsid w:val="00B626B1"/>
    <w:rsid w:val="00B63F2F"/>
    <w:rsid w:val="00B648F6"/>
    <w:rsid w:val="00B70936"/>
    <w:rsid w:val="00B715A8"/>
    <w:rsid w:val="00B7206B"/>
    <w:rsid w:val="00B727B6"/>
    <w:rsid w:val="00B7330D"/>
    <w:rsid w:val="00B73973"/>
    <w:rsid w:val="00B73D84"/>
    <w:rsid w:val="00B75A6D"/>
    <w:rsid w:val="00B77063"/>
    <w:rsid w:val="00B80DE4"/>
    <w:rsid w:val="00B80F46"/>
    <w:rsid w:val="00B8205A"/>
    <w:rsid w:val="00B83EA9"/>
    <w:rsid w:val="00B84358"/>
    <w:rsid w:val="00B87DF8"/>
    <w:rsid w:val="00B87EE1"/>
    <w:rsid w:val="00B90280"/>
    <w:rsid w:val="00B9060D"/>
    <w:rsid w:val="00B90A79"/>
    <w:rsid w:val="00B91C44"/>
    <w:rsid w:val="00B93640"/>
    <w:rsid w:val="00B93A89"/>
    <w:rsid w:val="00B958A0"/>
    <w:rsid w:val="00B95C78"/>
    <w:rsid w:val="00B964E4"/>
    <w:rsid w:val="00B96EF9"/>
    <w:rsid w:val="00BA1EFC"/>
    <w:rsid w:val="00BA5A16"/>
    <w:rsid w:val="00BA5BEE"/>
    <w:rsid w:val="00BA6C28"/>
    <w:rsid w:val="00BA7456"/>
    <w:rsid w:val="00BA74A9"/>
    <w:rsid w:val="00BB02FF"/>
    <w:rsid w:val="00BB04F8"/>
    <w:rsid w:val="00BB0B64"/>
    <w:rsid w:val="00BB0C29"/>
    <w:rsid w:val="00BB0F75"/>
    <w:rsid w:val="00BB22C8"/>
    <w:rsid w:val="00BB248D"/>
    <w:rsid w:val="00BB3A8A"/>
    <w:rsid w:val="00BB6B7C"/>
    <w:rsid w:val="00BB7E8E"/>
    <w:rsid w:val="00BC1485"/>
    <w:rsid w:val="00BC1525"/>
    <w:rsid w:val="00BC39EF"/>
    <w:rsid w:val="00BC5619"/>
    <w:rsid w:val="00BC70CE"/>
    <w:rsid w:val="00BD2787"/>
    <w:rsid w:val="00BD42FA"/>
    <w:rsid w:val="00BD5888"/>
    <w:rsid w:val="00BD7ADB"/>
    <w:rsid w:val="00BE2B97"/>
    <w:rsid w:val="00BE3017"/>
    <w:rsid w:val="00BE3035"/>
    <w:rsid w:val="00BE44AE"/>
    <w:rsid w:val="00BE46CD"/>
    <w:rsid w:val="00BE4CD6"/>
    <w:rsid w:val="00BE537A"/>
    <w:rsid w:val="00BE54AD"/>
    <w:rsid w:val="00BE6091"/>
    <w:rsid w:val="00BE6B6F"/>
    <w:rsid w:val="00BE751D"/>
    <w:rsid w:val="00BE7EE3"/>
    <w:rsid w:val="00BF1CE6"/>
    <w:rsid w:val="00BF33E6"/>
    <w:rsid w:val="00BF4C79"/>
    <w:rsid w:val="00C0184C"/>
    <w:rsid w:val="00C03111"/>
    <w:rsid w:val="00C037D3"/>
    <w:rsid w:val="00C04161"/>
    <w:rsid w:val="00C05177"/>
    <w:rsid w:val="00C064CF"/>
    <w:rsid w:val="00C06962"/>
    <w:rsid w:val="00C0797E"/>
    <w:rsid w:val="00C123C7"/>
    <w:rsid w:val="00C12B1C"/>
    <w:rsid w:val="00C13252"/>
    <w:rsid w:val="00C13670"/>
    <w:rsid w:val="00C137B3"/>
    <w:rsid w:val="00C14B8D"/>
    <w:rsid w:val="00C17DF1"/>
    <w:rsid w:val="00C20411"/>
    <w:rsid w:val="00C20529"/>
    <w:rsid w:val="00C20D73"/>
    <w:rsid w:val="00C213D7"/>
    <w:rsid w:val="00C233DE"/>
    <w:rsid w:val="00C23C57"/>
    <w:rsid w:val="00C24CD0"/>
    <w:rsid w:val="00C24E00"/>
    <w:rsid w:val="00C316F8"/>
    <w:rsid w:val="00C31BCB"/>
    <w:rsid w:val="00C326F1"/>
    <w:rsid w:val="00C330EE"/>
    <w:rsid w:val="00C33EDA"/>
    <w:rsid w:val="00C34C71"/>
    <w:rsid w:val="00C3607A"/>
    <w:rsid w:val="00C3618A"/>
    <w:rsid w:val="00C36315"/>
    <w:rsid w:val="00C40821"/>
    <w:rsid w:val="00C40923"/>
    <w:rsid w:val="00C40EF9"/>
    <w:rsid w:val="00C421C7"/>
    <w:rsid w:val="00C42978"/>
    <w:rsid w:val="00C42D69"/>
    <w:rsid w:val="00C43E75"/>
    <w:rsid w:val="00C453A4"/>
    <w:rsid w:val="00C454F4"/>
    <w:rsid w:val="00C46309"/>
    <w:rsid w:val="00C4711F"/>
    <w:rsid w:val="00C4716B"/>
    <w:rsid w:val="00C520D5"/>
    <w:rsid w:val="00C52782"/>
    <w:rsid w:val="00C52B55"/>
    <w:rsid w:val="00C53A44"/>
    <w:rsid w:val="00C53D9E"/>
    <w:rsid w:val="00C5717C"/>
    <w:rsid w:val="00C60359"/>
    <w:rsid w:val="00C60E98"/>
    <w:rsid w:val="00C61E23"/>
    <w:rsid w:val="00C63706"/>
    <w:rsid w:val="00C641DD"/>
    <w:rsid w:val="00C644A4"/>
    <w:rsid w:val="00C653AC"/>
    <w:rsid w:val="00C65DCA"/>
    <w:rsid w:val="00C66005"/>
    <w:rsid w:val="00C70A63"/>
    <w:rsid w:val="00C71350"/>
    <w:rsid w:val="00C758CA"/>
    <w:rsid w:val="00C76699"/>
    <w:rsid w:val="00C77B3B"/>
    <w:rsid w:val="00C77F4B"/>
    <w:rsid w:val="00C8109D"/>
    <w:rsid w:val="00C812DA"/>
    <w:rsid w:val="00C817D1"/>
    <w:rsid w:val="00C81F3E"/>
    <w:rsid w:val="00C82F20"/>
    <w:rsid w:val="00C83449"/>
    <w:rsid w:val="00C85D69"/>
    <w:rsid w:val="00C86E71"/>
    <w:rsid w:val="00C90630"/>
    <w:rsid w:val="00C91351"/>
    <w:rsid w:val="00C91A12"/>
    <w:rsid w:val="00C929A1"/>
    <w:rsid w:val="00C92C96"/>
    <w:rsid w:val="00C934CD"/>
    <w:rsid w:val="00C94921"/>
    <w:rsid w:val="00C959C9"/>
    <w:rsid w:val="00C96BF5"/>
    <w:rsid w:val="00CA0178"/>
    <w:rsid w:val="00CA01EB"/>
    <w:rsid w:val="00CA203E"/>
    <w:rsid w:val="00CA3AF6"/>
    <w:rsid w:val="00CA4B68"/>
    <w:rsid w:val="00CA6410"/>
    <w:rsid w:val="00CA70E6"/>
    <w:rsid w:val="00CA723F"/>
    <w:rsid w:val="00CA753D"/>
    <w:rsid w:val="00CA7975"/>
    <w:rsid w:val="00CB239E"/>
    <w:rsid w:val="00CB6765"/>
    <w:rsid w:val="00CB6C4E"/>
    <w:rsid w:val="00CB6DB0"/>
    <w:rsid w:val="00CC0151"/>
    <w:rsid w:val="00CC0BD9"/>
    <w:rsid w:val="00CC2A49"/>
    <w:rsid w:val="00CC32D8"/>
    <w:rsid w:val="00CC3773"/>
    <w:rsid w:val="00CC3B43"/>
    <w:rsid w:val="00CC4A28"/>
    <w:rsid w:val="00CC7F7E"/>
    <w:rsid w:val="00CD0098"/>
    <w:rsid w:val="00CD591B"/>
    <w:rsid w:val="00CD600F"/>
    <w:rsid w:val="00CD70FE"/>
    <w:rsid w:val="00CE0833"/>
    <w:rsid w:val="00CE35F5"/>
    <w:rsid w:val="00CE5F0F"/>
    <w:rsid w:val="00CE5F32"/>
    <w:rsid w:val="00CE61C4"/>
    <w:rsid w:val="00CE641F"/>
    <w:rsid w:val="00CE6D21"/>
    <w:rsid w:val="00CE7492"/>
    <w:rsid w:val="00CE7E1C"/>
    <w:rsid w:val="00CF00A7"/>
    <w:rsid w:val="00CF0627"/>
    <w:rsid w:val="00CF079A"/>
    <w:rsid w:val="00CF0E9D"/>
    <w:rsid w:val="00CF3C22"/>
    <w:rsid w:val="00CF3E28"/>
    <w:rsid w:val="00CF48C2"/>
    <w:rsid w:val="00D03EEB"/>
    <w:rsid w:val="00D041EC"/>
    <w:rsid w:val="00D055F1"/>
    <w:rsid w:val="00D05F06"/>
    <w:rsid w:val="00D073EB"/>
    <w:rsid w:val="00D07A9B"/>
    <w:rsid w:val="00D17723"/>
    <w:rsid w:val="00D17C4B"/>
    <w:rsid w:val="00D2112D"/>
    <w:rsid w:val="00D2119A"/>
    <w:rsid w:val="00D22952"/>
    <w:rsid w:val="00D23267"/>
    <w:rsid w:val="00D23279"/>
    <w:rsid w:val="00D239B2"/>
    <w:rsid w:val="00D25EC1"/>
    <w:rsid w:val="00D273EE"/>
    <w:rsid w:val="00D27437"/>
    <w:rsid w:val="00D30135"/>
    <w:rsid w:val="00D30785"/>
    <w:rsid w:val="00D328DC"/>
    <w:rsid w:val="00D35BF8"/>
    <w:rsid w:val="00D405BC"/>
    <w:rsid w:val="00D41054"/>
    <w:rsid w:val="00D41ED7"/>
    <w:rsid w:val="00D43937"/>
    <w:rsid w:val="00D454E6"/>
    <w:rsid w:val="00D46554"/>
    <w:rsid w:val="00D46A8E"/>
    <w:rsid w:val="00D5074F"/>
    <w:rsid w:val="00D51094"/>
    <w:rsid w:val="00D534D8"/>
    <w:rsid w:val="00D55364"/>
    <w:rsid w:val="00D6177B"/>
    <w:rsid w:val="00D63B04"/>
    <w:rsid w:val="00D64D16"/>
    <w:rsid w:val="00D65216"/>
    <w:rsid w:val="00D6541E"/>
    <w:rsid w:val="00D65AC7"/>
    <w:rsid w:val="00D66F1A"/>
    <w:rsid w:val="00D70189"/>
    <w:rsid w:val="00D71815"/>
    <w:rsid w:val="00D735F2"/>
    <w:rsid w:val="00D747F9"/>
    <w:rsid w:val="00D74ECB"/>
    <w:rsid w:val="00D753E6"/>
    <w:rsid w:val="00D757E9"/>
    <w:rsid w:val="00D81120"/>
    <w:rsid w:val="00D81288"/>
    <w:rsid w:val="00D81B2F"/>
    <w:rsid w:val="00D840E7"/>
    <w:rsid w:val="00D8410F"/>
    <w:rsid w:val="00D87DE4"/>
    <w:rsid w:val="00D90249"/>
    <w:rsid w:val="00D90ACD"/>
    <w:rsid w:val="00D90D47"/>
    <w:rsid w:val="00D9225F"/>
    <w:rsid w:val="00D9471D"/>
    <w:rsid w:val="00D959E7"/>
    <w:rsid w:val="00D95EC7"/>
    <w:rsid w:val="00D96809"/>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678A"/>
    <w:rsid w:val="00DB7AE9"/>
    <w:rsid w:val="00DC0B36"/>
    <w:rsid w:val="00DC6DE3"/>
    <w:rsid w:val="00DC792E"/>
    <w:rsid w:val="00DD09B2"/>
    <w:rsid w:val="00DD201C"/>
    <w:rsid w:val="00DD21E8"/>
    <w:rsid w:val="00DD2ACF"/>
    <w:rsid w:val="00DD311A"/>
    <w:rsid w:val="00DD3F39"/>
    <w:rsid w:val="00DD49EF"/>
    <w:rsid w:val="00DD4AAD"/>
    <w:rsid w:val="00DD613C"/>
    <w:rsid w:val="00DD768A"/>
    <w:rsid w:val="00DD7C01"/>
    <w:rsid w:val="00DE5F11"/>
    <w:rsid w:val="00DE7492"/>
    <w:rsid w:val="00DE759A"/>
    <w:rsid w:val="00DE7EFE"/>
    <w:rsid w:val="00DF0FD4"/>
    <w:rsid w:val="00DF25D9"/>
    <w:rsid w:val="00DF299B"/>
    <w:rsid w:val="00DF2B97"/>
    <w:rsid w:val="00DF3FE8"/>
    <w:rsid w:val="00DF6BAE"/>
    <w:rsid w:val="00DF7A07"/>
    <w:rsid w:val="00E01E26"/>
    <w:rsid w:val="00E02632"/>
    <w:rsid w:val="00E043B6"/>
    <w:rsid w:val="00E04A53"/>
    <w:rsid w:val="00E067F5"/>
    <w:rsid w:val="00E104A0"/>
    <w:rsid w:val="00E12928"/>
    <w:rsid w:val="00E13A80"/>
    <w:rsid w:val="00E165DA"/>
    <w:rsid w:val="00E2010D"/>
    <w:rsid w:val="00E20A4E"/>
    <w:rsid w:val="00E21CDC"/>
    <w:rsid w:val="00E22E62"/>
    <w:rsid w:val="00E232C5"/>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07C9"/>
    <w:rsid w:val="00E5172A"/>
    <w:rsid w:val="00E5187F"/>
    <w:rsid w:val="00E558BA"/>
    <w:rsid w:val="00E56FED"/>
    <w:rsid w:val="00E62266"/>
    <w:rsid w:val="00E62724"/>
    <w:rsid w:val="00E62DCC"/>
    <w:rsid w:val="00E62F2E"/>
    <w:rsid w:val="00E65271"/>
    <w:rsid w:val="00E66D09"/>
    <w:rsid w:val="00E7002B"/>
    <w:rsid w:val="00E71293"/>
    <w:rsid w:val="00E715F3"/>
    <w:rsid w:val="00E729F1"/>
    <w:rsid w:val="00E72A3F"/>
    <w:rsid w:val="00E72B45"/>
    <w:rsid w:val="00E7369F"/>
    <w:rsid w:val="00E74829"/>
    <w:rsid w:val="00E76258"/>
    <w:rsid w:val="00E76F0B"/>
    <w:rsid w:val="00E778EC"/>
    <w:rsid w:val="00E80B58"/>
    <w:rsid w:val="00E81714"/>
    <w:rsid w:val="00E836FD"/>
    <w:rsid w:val="00E840E7"/>
    <w:rsid w:val="00E8509E"/>
    <w:rsid w:val="00E8751C"/>
    <w:rsid w:val="00E90250"/>
    <w:rsid w:val="00E92226"/>
    <w:rsid w:val="00E94DA7"/>
    <w:rsid w:val="00E9617E"/>
    <w:rsid w:val="00E96E01"/>
    <w:rsid w:val="00E96F49"/>
    <w:rsid w:val="00EA14E1"/>
    <w:rsid w:val="00EA1531"/>
    <w:rsid w:val="00EA2A8A"/>
    <w:rsid w:val="00EA2DAB"/>
    <w:rsid w:val="00EA2E1D"/>
    <w:rsid w:val="00EB0597"/>
    <w:rsid w:val="00EB477E"/>
    <w:rsid w:val="00EB5C55"/>
    <w:rsid w:val="00EB60D4"/>
    <w:rsid w:val="00EC055E"/>
    <w:rsid w:val="00EC132D"/>
    <w:rsid w:val="00EC15AE"/>
    <w:rsid w:val="00EC1835"/>
    <w:rsid w:val="00EC1E3B"/>
    <w:rsid w:val="00EC2382"/>
    <w:rsid w:val="00EC5CF1"/>
    <w:rsid w:val="00EC5DE5"/>
    <w:rsid w:val="00EC668F"/>
    <w:rsid w:val="00EC6AA3"/>
    <w:rsid w:val="00EC75B3"/>
    <w:rsid w:val="00ED31C1"/>
    <w:rsid w:val="00ED4A04"/>
    <w:rsid w:val="00ED55A7"/>
    <w:rsid w:val="00ED648E"/>
    <w:rsid w:val="00ED6F00"/>
    <w:rsid w:val="00ED7BD2"/>
    <w:rsid w:val="00ED7FFB"/>
    <w:rsid w:val="00EE01DD"/>
    <w:rsid w:val="00EE2C49"/>
    <w:rsid w:val="00EE5674"/>
    <w:rsid w:val="00EE5C6E"/>
    <w:rsid w:val="00EE68E5"/>
    <w:rsid w:val="00EE7043"/>
    <w:rsid w:val="00EE7193"/>
    <w:rsid w:val="00EF0579"/>
    <w:rsid w:val="00EF1398"/>
    <w:rsid w:val="00EF35C6"/>
    <w:rsid w:val="00EF4CAD"/>
    <w:rsid w:val="00EF6844"/>
    <w:rsid w:val="00EF7ED7"/>
    <w:rsid w:val="00F000D6"/>
    <w:rsid w:val="00F01E13"/>
    <w:rsid w:val="00F01F04"/>
    <w:rsid w:val="00F0205E"/>
    <w:rsid w:val="00F029B7"/>
    <w:rsid w:val="00F03DC0"/>
    <w:rsid w:val="00F06499"/>
    <w:rsid w:val="00F078EA"/>
    <w:rsid w:val="00F10D10"/>
    <w:rsid w:val="00F13A55"/>
    <w:rsid w:val="00F1552D"/>
    <w:rsid w:val="00F15CA0"/>
    <w:rsid w:val="00F16677"/>
    <w:rsid w:val="00F20B01"/>
    <w:rsid w:val="00F220D3"/>
    <w:rsid w:val="00F22803"/>
    <w:rsid w:val="00F2755A"/>
    <w:rsid w:val="00F30B59"/>
    <w:rsid w:val="00F30BFB"/>
    <w:rsid w:val="00F31DF0"/>
    <w:rsid w:val="00F323B4"/>
    <w:rsid w:val="00F32466"/>
    <w:rsid w:val="00F33717"/>
    <w:rsid w:val="00F34267"/>
    <w:rsid w:val="00F365C2"/>
    <w:rsid w:val="00F375DA"/>
    <w:rsid w:val="00F41D01"/>
    <w:rsid w:val="00F43544"/>
    <w:rsid w:val="00F44BF7"/>
    <w:rsid w:val="00F44F80"/>
    <w:rsid w:val="00F47629"/>
    <w:rsid w:val="00F5392F"/>
    <w:rsid w:val="00F55F10"/>
    <w:rsid w:val="00F56770"/>
    <w:rsid w:val="00F56F07"/>
    <w:rsid w:val="00F57BCA"/>
    <w:rsid w:val="00F615A3"/>
    <w:rsid w:val="00F6320D"/>
    <w:rsid w:val="00F63DDA"/>
    <w:rsid w:val="00F644BE"/>
    <w:rsid w:val="00F64752"/>
    <w:rsid w:val="00F668C1"/>
    <w:rsid w:val="00F672C8"/>
    <w:rsid w:val="00F67D5F"/>
    <w:rsid w:val="00F711BF"/>
    <w:rsid w:val="00F73704"/>
    <w:rsid w:val="00F737F9"/>
    <w:rsid w:val="00F76316"/>
    <w:rsid w:val="00F7765B"/>
    <w:rsid w:val="00F83B95"/>
    <w:rsid w:val="00F86C7A"/>
    <w:rsid w:val="00F903B8"/>
    <w:rsid w:val="00F90420"/>
    <w:rsid w:val="00F94368"/>
    <w:rsid w:val="00F968C9"/>
    <w:rsid w:val="00F972ED"/>
    <w:rsid w:val="00F97376"/>
    <w:rsid w:val="00FA37BE"/>
    <w:rsid w:val="00FA41A8"/>
    <w:rsid w:val="00FA428F"/>
    <w:rsid w:val="00FA5E97"/>
    <w:rsid w:val="00FA6054"/>
    <w:rsid w:val="00FB0E56"/>
    <w:rsid w:val="00FB2144"/>
    <w:rsid w:val="00FB2447"/>
    <w:rsid w:val="00FB2674"/>
    <w:rsid w:val="00FB3007"/>
    <w:rsid w:val="00FB6041"/>
    <w:rsid w:val="00FC1213"/>
    <w:rsid w:val="00FC15B0"/>
    <w:rsid w:val="00FC2588"/>
    <w:rsid w:val="00FC3AC7"/>
    <w:rsid w:val="00FC7B36"/>
    <w:rsid w:val="00FC7E5D"/>
    <w:rsid w:val="00FD24A7"/>
    <w:rsid w:val="00FD33D6"/>
    <w:rsid w:val="00FD37F0"/>
    <w:rsid w:val="00FD52E2"/>
    <w:rsid w:val="00FD584B"/>
    <w:rsid w:val="00FD5FE2"/>
    <w:rsid w:val="00FE6195"/>
    <w:rsid w:val="00FE680F"/>
    <w:rsid w:val="00FE797B"/>
    <w:rsid w:val="00FF2342"/>
    <w:rsid w:val="00FF2B5F"/>
    <w:rsid w:val="00FF519A"/>
    <w:rsid w:val="00FF53EB"/>
    <w:rsid w:val="00FF607C"/>
    <w:rsid w:val="00FF6903"/>
    <w:rsid w:val="00FF6925"/>
    <w:rsid w:val="1A7D9247"/>
    <w:rsid w:val="2A184C84"/>
    <w:rsid w:val="39594315"/>
    <w:rsid w:val="3D297532"/>
    <w:rsid w:val="463AEE6D"/>
    <w:rsid w:val="56331F56"/>
    <w:rsid w:val="5F80B85D"/>
    <w:rsid w:val="652295D8"/>
    <w:rsid w:val="655CA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 w:type="numbering" w:customStyle="1" w:styleId="CurrentList2">
    <w:name w:val="Current List2"/>
    <w:uiPriority w:val="99"/>
    <w:rsid w:val="00701D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312</cp:revision>
  <cp:lastPrinted>2024-12-11T20:37:00Z</cp:lastPrinted>
  <dcterms:created xsi:type="dcterms:W3CDTF">2025-03-12T17:28:00Z</dcterms:created>
  <dcterms:modified xsi:type="dcterms:W3CDTF">2025-06-25T15:14:00Z</dcterms:modified>
</cp:coreProperties>
</file>